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FF" w:rsidRDefault="005D0F17">
      <w:pPr>
        <w:pStyle w:val="a3"/>
        <w:rPr>
          <w:sz w:val="20"/>
        </w:rPr>
      </w:pPr>
      <w:r w:rsidRPr="005D0F17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1pt;margin-top:-6.75pt;width:491.7pt;height:231.15pt;z-index:15728640;mso-position-horizontal-relative:page" filled="f" stroked="f">
            <v:textbox inset="0,0,0,0">
              <w:txbxContent>
                <w:p w:rsidR="00A445EC" w:rsidRPr="00B429A9" w:rsidRDefault="00A445EC" w:rsidP="00A445EC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B429A9">
                    <w:rPr>
                      <w:sz w:val="20"/>
                      <w:szCs w:val="20"/>
                    </w:rPr>
                    <w:t>Муниципальное казенное общеобразовательное учреждение «</w:t>
                  </w:r>
                  <w:proofErr w:type="spellStart"/>
                  <w:r w:rsidRPr="00B429A9">
                    <w:rPr>
                      <w:sz w:val="20"/>
                      <w:szCs w:val="20"/>
                    </w:rPr>
                    <w:t>Порздневская</w:t>
                  </w:r>
                  <w:proofErr w:type="spellEnd"/>
                  <w:r w:rsidRPr="00B429A9">
                    <w:rPr>
                      <w:sz w:val="20"/>
                      <w:szCs w:val="20"/>
                    </w:rPr>
                    <w:t xml:space="preserve"> средняя  школа»</w:t>
                  </w:r>
                </w:p>
                <w:p w:rsidR="00A445EC" w:rsidRPr="00B429A9" w:rsidRDefault="00A445EC" w:rsidP="00A445EC">
                  <w:pPr>
                    <w:jc w:val="center"/>
                    <w:rPr>
                      <w:sz w:val="20"/>
                      <w:szCs w:val="20"/>
                    </w:rPr>
                  </w:pPr>
                  <w:r w:rsidRPr="00B429A9">
                    <w:rPr>
                      <w:sz w:val="20"/>
                      <w:szCs w:val="20"/>
                    </w:rPr>
                    <w:t xml:space="preserve">155284 Ивановская область </w:t>
                  </w:r>
                  <w:proofErr w:type="spellStart"/>
                  <w:r w:rsidRPr="00B429A9">
                    <w:rPr>
                      <w:sz w:val="20"/>
                      <w:szCs w:val="20"/>
                    </w:rPr>
                    <w:t>Лухский</w:t>
                  </w:r>
                  <w:proofErr w:type="spellEnd"/>
                  <w:r w:rsidRPr="00B429A9">
                    <w:rPr>
                      <w:sz w:val="20"/>
                      <w:szCs w:val="20"/>
                    </w:rPr>
                    <w:t xml:space="preserve"> район с. </w:t>
                  </w:r>
                  <w:proofErr w:type="spellStart"/>
                  <w:r w:rsidRPr="00B429A9">
                    <w:rPr>
                      <w:sz w:val="20"/>
                      <w:szCs w:val="20"/>
                    </w:rPr>
                    <w:t>Порздни</w:t>
                  </w:r>
                  <w:proofErr w:type="spellEnd"/>
                  <w:r w:rsidRPr="00B429A9">
                    <w:rPr>
                      <w:sz w:val="20"/>
                      <w:szCs w:val="20"/>
                    </w:rPr>
                    <w:t xml:space="preserve"> ул</w:t>
                  </w:r>
                  <w:proofErr w:type="gramStart"/>
                  <w:r w:rsidRPr="00B429A9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B429A9">
                    <w:rPr>
                      <w:sz w:val="20"/>
                      <w:szCs w:val="20"/>
                    </w:rPr>
                    <w:t xml:space="preserve">оветская д.39 телефон (849344)-27-187, </w:t>
                  </w:r>
                  <w:r w:rsidRPr="00B429A9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B429A9">
                    <w:rPr>
                      <w:sz w:val="20"/>
                      <w:szCs w:val="20"/>
                    </w:rPr>
                    <w:t>-</w:t>
                  </w:r>
                  <w:r w:rsidRPr="00B429A9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B429A9">
                    <w:rPr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B429A9">
                      <w:rPr>
                        <w:rStyle w:val="a5"/>
                        <w:sz w:val="20"/>
                        <w:szCs w:val="20"/>
                        <w:lang w:val="en-US"/>
                      </w:rPr>
                      <w:t>porsdni</w:t>
                    </w:r>
                    <w:r w:rsidRPr="00B429A9">
                      <w:rPr>
                        <w:rStyle w:val="a5"/>
                        <w:sz w:val="20"/>
                        <w:szCs w:val="20"/>
                      </w:rPr>
                      <w:t>5@</w:t>
                    </w:r>
                    <w:r w:rsidRPr="00B429A9">
                      <w:rPr>
                        <w:rStyle w:val="a5"/>
                        <w:sz w:val="20"/>
                        <w:szCs w:val="20"/>
                        <w:lang w:val="en-US"/>
                      </w:rPr>
                      <w:t>rambler</w:t>
                    </w:r>
                    <w:r w:rsidRPr="00B429A9">
                      <w:rPr>
                        <w:rStyle w:val="a5"/>
                        <w:sz w:val="20"/>
                        <w:szCs w:val="20"/>
                      </w:rPr>
                      <w:t>.</w:t>
                    </w:r>
                    <w:r w:rsidRPr="00B429A9">
                      <w:rPr>
                        <w:rStyle w:val="a5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A445EC" w:rsidRPr="00B429A9" w:rsidRDefault="00A445EC" w:rsidP="00A445EC">
                  <w:pPr>
                    <w:tabs>
                      <w:tab w:val="left" w:pos="-240"/>
                      <w:tab w:val="left" w:pos="120"/>
                    </w:tabs>
                    <w:rPr>
                      <w:b/>
                      <w:sz w:val="20"/>
                      <w:szCs w:val="20"/>
                    </w:rPr>
                  </w:pPr>
                </w:p>
                <w:p w:rsidR="00A445EC" w:rsidRDefault="00A445EC" w:rsidP="00A445EC">
                  <w:pPr>
                    <w:tabs>
                      <w:tab w:val="left" w:pos="-240"/>
                      <w:tab w:val="left" w:pos="120"/>
                    </w:tabs>
                    <w:rPr>
                      <w:b/>
                    </w:rPr>
                  </w:pPr>
                </w:p>
                <w:p w:rsidR="00A445EC" w:rsidRDefault="00A445EC" w:rsidP="00A445EC">
                  <w:pPr>
                    <w:tabs>
                      <w:tab w:val="left" w:pos="-240"/>
                      <w:tab w:val="left" w:pos="120"/>
                    </w:tabs>
                    <w:rPr>
                      <w:b/>
                    </w:rPr>
                  </w:pPr>
                </w:p>
                <w:p w:rsidR="00A445EC" w:rsidRDefault="00A445EC" w:rsidP="00A445EC">
                  <w:pPr>
                    <w:tabs>
                      <w:tab w:val="left" w:pos="-240"/>
                      <w:tab w:val="left" w:pos="120"/>
                    </w:tabs>
                    <w:rPr>
                      <w:b/>
                    </w:rPr>
                  </w:pPr>
                </w:p>
                <w:p w:rsidR="00A445EC" w:rsidRDefault="00A445EC" w:rsidP="00A445EC">
                  <w:pPr>
                    <w:tabs>
                      <w:tab w:val="left" w:pos="-240"/>
                      <w:tab w:val="left" w:pos="120"/>
                    </w:tabs>
                    <w:rPr>
                      <w:rFonts w:ascii="Calibri" w:hAnsi="Calibri" w:cs="Calibri"/>
                      <w:b/>
                    </w:rPr>
                  </w:pPr>
                  <w:proofErr w:type="gramStart"/>
                  <w:r>
                    <w:rPr>
                      <w:b/>
                    </w:rPr>
                    <w:t>Принято педагогическим советом                                    Утверждено</w:t>
                  </w:r>
                  <w:proofErr w:type="gramEnd"/>
                  <w:r>
                    <w:rPr>
                      <w:b/>
                    </w:rPr>
                    <w:t xml:space="preserve"> приказом  №60.1  от 31.08.2023г</w:t>
                  </w:r>
                </w:p>
                <w:p w:rsidR="00A445EC" w:rsidRDefault="00A445EC" w:rsidP="00A445EC">
                  <w:pPr>
                    <w:tabs>
                      <w:tab w:val="left" w:pos="-240"/>
                      <w:tab w:val="left" w:pos="120"/>
                    </w:tabs>
                    <w:ind w:left="-360" w:firstLine="360"/>
                    <w:rPr>
                      <w:b/>
                    </w:rPr>
                  </w:pPr>
                  <w:r>
                    <w:rPr>
                      <w:b/>
                    </w:rPr>
                    <w:t xml:space="preserve">Протокол № 8  от 29.08.2023г                                          Директор  </w:t>
                  </w:r>
                  <w:r>
                    <w:rPr>
                      <w:b/>
                      <w:sz w:val="28"/>
                      <w:szCs w:val="28"/>
                    </w:rPr>
                    <w:t xml:space="preserve">________  </w:t>
                  </w:r>
                  <w:r>
                    <w:rPr>
                      <w:b/>
                    </w:rPr>
                    <w:t>Т.В. Климова</w:t>
                  </w:r>
                </w:p>
                <w:p w:rsidR="00AF1AFF" w:rsidRDefault="00AF1AF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rPr>
          <w:sz w:val="20"/>
        </w:rPr>
      </w:pPr>
    </w:p>
    <w:p w:rsidR="00AF1AFF" w:rsidRDefault="00AF1AFF">
      <w:pPr>
        <w:pStyle w:val="a3"/>
        <w:spacing w:before="7"/>
        <w:rPr>
          <w:sz w:val="22"/>
        </w:rPr>
      </w:pPr>
    </w:p>
    <w:p w:rsidR="00AF1AFF" w:rsidRDefault="00C16AC1">
      <w:pPr>
        <w:ind w:right="100"/>
        <w:jc w:val="right"/>
        <w:rPr>
          <w:rFonts w:ascii="Trebuchet MS"/>
          <w:sz w:val="16"/>
        </w:rPr>
      </w:pPr>
      <w:r>
        <w:rPr>
          <w:rFonts w:ascii="Trebuchet MS"/>
          <w:w w:val="122"/>
          <w:sz w:val="16"/>
        </w:rPr>
        <w:t>'</w:t>
      </w:r>
    </w:p>
    <w:p w:rsidR="00AF1AFF" w:rsidRDefault="00AF1AFF">
      <w:pPr>
        <w:pStyle w:val="a3"/>
        <w:rPr>
          <w:rFonts w:ascii="Trebuchet MS"/>
          <w:sz w:val="20"/>
        </w:rPr>
      </w:pPr>
    </w:p>
    <w:p w:rsidR="00AF1AFF" w:rsidRDefault="00AF1AFF">
      <w:pPr>
        <w:pStyle w:val="a3"/>
        <w:rPr>
          <w:rFonts w:ascii="Trebuchet MS"/>
          <w:sz w:val="20"/>
        </w:rPr>
      </w:pPr>
    </w:p>
    <w:p w:rsidR="00AF1AFF" w:rsidRPr="00A445EC" w:rsidRDefault="00A445EC" w:rsidP="00A445EC">
      <w:pPr>
        <w:pStyle w:val="a3"/>
        <w:jc w:val="center"/>
        <w:rPr>
          <w:rFonts w:ascii="Trebuchet MS"/>
          <w:b/>
          <w:sz w:val="32"/>
          <w:szCs w:val="32"/>
        </w:rPr>
      </w:pPr>
      <w:r w:rsidRPr="00A445EC">
        <w:rPr>
          <w:rFonts w:ascii="Trebuchet MS"/>
          <w:b/>
          <w:sz w:val="32"/>
          <w:szCs w:val="32"/>
        </w:rPr>
        <w:t>Положение</w:t>
      </w:r>
      <w:r w:rsidRPr="00A445EC">
        <w:rPr>
          <w:rFonts w:ascii="Trebuchet MS"/>
          <w:b/>
          <w:sz w:val="32"/>
          <w:szCs w:val="32"/>
        </w:rPr>
        <w:t xml:space="preserve"> </w:t>
      </w:r>
      <w:r w:rsidRPr="00A445EC">
        <w:rPr>
          <w:rFonts w:ascii="Trebuchet MS"/>
          <w:b/>
          <w:sz w:val="32"/>
          <w:szCs w:val="32"/>
        </w:rPr>
        <w:t>об</w:t>
      </w:r>
      <w:r w:rsidRPr="00A445EC">
        <w:rPr>
          <w:rFonts w:ascii="Trebuchet MS"/>
          <w:b/>
          <w:sz w:val="32"/>
          <w:szCs w:val="32"/>
        </w:rPr>
        <w:t xml:space="preserve"> </w:t>
      </w:r>
      <w:r w:rsidRPr="00A445EC">
        <w:rPr>
          <w:rFonts w:ascii="Trebuchet MS"/>
          <w:b/>
          <w:sz w:val="32"/>
          <w:szCs w:val="32"/>
        </w:rPr>
        <w:t>электронной</w:t>
      </w:r>
      <w:r w:rsidRPr="00A445EC">
        <w:rPr>
          <w:rFonts w:ascii="Trebuchet MS"/>
          <w:b/>
          <w:sz w:val="32"/>
          <w:szCs w:val="32"/>
        </w:rPr>
        <w:t xml:space="preserve"> </w:t>
      </w:r>
      <w:r w:rsidRPr="00A445EC">
        <w:rPr>
          <w:rFonts w:ascii="Trebuchet MS"/>
          <w:b/>
          <w:sz w:val="32"/>
          <w:szCs w:val="32"/>
        </w:rPr>
        <w:t>информационно</w:t>
      </w:r>
      <w:r w:rsidRPr="00A445EC">
        <w:rPr>
          <w:rFonts w:ascii="Trebuchet MS"/>
          <w:b/>
          <w:sz w:val="32"/>
          <w:szCs w:val="32"/>
        </w:rPr>
        <w:t>-</w:t>
      </w:r>
      <w:r w:rsidRPr="00A445EC">
        <w:rPr>
          <w:rFonts w:ascii="Trebuchet MS"/>
          <w:b/>
          <w:sz w:val="32"/>
          <w:szCs w:val="32"/>
        </w:rPr>
        <w:t>образовательной</w:t>
      </w:r>
      <w:r w:rsidRPr="00A445EC">
        <w:rPr>
          <w:rFonts w:ascii="Trebuchet MS"/>
          <w:b/>
          <w:sz w:val="32"/>
          <w:szCs w:val="32"/>
        </w:rPr>
        <w:t xml:space="preserve"> </w:t>
      </w:r>
      <w:r w:rsidRPr="00A445EC">
        <w:rPr>
          <w:rFonts w:ascii="Trebuchet MS"/>
          <w:b/>
          <w:sz w:val="32"/>
          <w:szCs w:val="32"/>
        </w:rPr>
        <w:t>среде</w:t>
      </w:r>
    </w:p>
    <w:p w:rsidR="00AF1AFF" w:rsidRPr="00A445EC" w:rsidRDefault="00AF1AFF">
      <w:pPr>
        <w:pStyle w:val="a3"/>
        <w:rPr>
          <w:rFonts w:ascii="Trebuchet MS"/>
          <w:sz w:val="36"/>
          <w:szCs w:val="36"/>
        </w:rPr>
      </w:pPr>
    </w:p>
    <w:p w:rsidR="00AF1AFF" w:rsidRDefault="00AF1AFF">
      <w:pPr>
        <w:pStyle w:val="a3"/>
        <w:rPr>
          <w:rFonts w:ascii="Trebuchet MS"/>
          <w:sz w:val="20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4E37E6" w:rsidRDefault="004E37E6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B429A9" w:rsidRDefault="00B429A9">
      <w:pPr>
        <w:pStyle w:val="Heading1"/>
        <w:spacing w:before="229"/>
        <w:ind w:left="4351" w:right="4494" w:firstLine="0"/>
        <w:jc w:val="center"/>
        <w:rPr>
          <w:color w:val="3E4217"/>
        </w:rPr>
      </w:pPr>
    </w:p>
    <w:p w:rsidR="00AF1AFF" w:rsidRDefault="00C16AC1" w:rsidP="00B429A9">
      <w:pPr>
        <w:pStyle w:val="Heading1"/>
        <w:spacing w:before="229"/>
        <w:ind w:left="0" w:right="45" w:firstLine="0"/>
        <w:jc w:val="center"/>
      </w:pPr>
      <w:r>
        <w:rPr>
          <w:color w:val="3E4217"/>
        </w:rPr>
        <w:lastRenderedPageBreak/>
        <w:t>Положение</w:t>
      </w:r>
    </w:p>
    <w:p w:rsidR="00AF1AFF" w:rsidRDefault="00C16AC1">
      <w:pPr>
        <w:ind w:left="623" w:right="775" w:firstLine="62"/>
        <w:jc w:val="center"/>
        <w:rPr>
          <w:b/>
          <w:sz w:val="24"/>
        </w:rPr>
      </w:pPr>
      <w:r>
        <w:rPr>
          <w:b/>
          <w:color w:val="3E4217"/>
          <w:sz w:val="24"/>
        </w:rPr>
        <w:t>об информационно-образо</w:t>
      </w:r>
      <w:r w:rsidR="004E37E6">
        <w:rPr>
          <w:b/>
          <w:color w:val="3E4217"/>
          <w:sz w:val="24"/>
        </w:rPr>
        <w:t>вательной среде муниципального казенного общеобразовательного учреждения «</w:t>
      </w:r>
      <w:proofErr w:type="spellStart"/>
      <w:r w:rsidR="004E37E6">
        <w:rPr>
          <w:b/>
          <w:color w:val="3E4217"/>
          <w:sz w:val="24"/>
        </w:rPr>
        <w:t>Порздневская</w:t>
      </w:r>
      <w:proofErr w:type="spellEnd"/>
      <w:r w:rsidR="004E37E6">
        <w:rPr>
          <w:b/>
          <w:color w:val="3E4217"/>
          <w:sz w:val="24"/>
        </w:rPr>
        <w:t xml:space="preserve"> средняя школа»</w:t>
      </w:r>
      <w:r>
        <w:rPr>
          <w:b/>
          <w:color w:val="3E4217"/>
          <w:sz w:val="24"/>
        </w:rPr>
        <w:t xml:space="preserve"> </w:t>
      </w:r>
    </w:p>
    <w:p w:rsidR="00AF1AFF" w:rsidRDefault="00AF1AFF">
      <w:pPr>
        <w:pStyle w:val="a3"/>
        <w:rPr>
          <w:b/>
        </w:rPr>
      </w:pPr>
    </w:p>
    <w:p w:rsidR="00AF1AFF" w:rsidRDefault="00C16AC1" w:rsidP="00B429A9">
      <w:pPr>
        <w:pStyle w:val="Heading1"/>
        <w:numPr>
          <w:ilvl w:val="0"/>
          <w:numId w:val="13"/>
        </w:numPr>
        <w:tabs>
          <w:tab w:val="left" w:pos="0"/>
        </w:tabs>
        <w:spacing w:line="274" w:lineRule="exact"/>
        <w:ind w:left="0" w:firstLine="284"/>
        <w:jc w:val="both"/>
        <w:rPr>
          <w:color w:val="3E4217"/>
        </w:rPr>
      </w:pPr>
      <w:r>
        <w:rPr>
          <w:color w:val="3E4217"/>
        </w:rPr>
        <w:t>Общие</w:t>
      </w:r>
      <w:r>
        <w:rPr>
          <w:color w:val="3E4217"/>
          <w:spacing w:val="-4"/>
        </w:rPr>
        <w:t xml:space="preserve"> </w:t>
      </w:r>
      <w:r>
        <w:rPr>
          <w:color w:val="3E4217"/>
        </w:rPr>
        <w:t>положения</w:t>
      </w:r>
    </w:p>
    <w:p w:rsidR="00AF1AFF" w:rsidRDefault="00C16AC1" w:rsidP="00B429A9">
      <w:pPr>
        <w:pStyle w:val="a4"/>
        <w:numPr>
          <w:ilvl w:val="1"/>
          <w:numId w:val="13"/>
        </w:numPr>
        <w:tabs>
          <w:tab w:val="clear" w:pos="360"/>
          <w:tab w:val="num" w:pos="0"/>
        </w:tabs>
        <w:ind w:left="0" w:right="45" w:firstLine="284"/>
        <w:rPr>
          <w:color w:val="3E4217"/>
          <w:sz w:val="24"/>
        </w:rPr>
      </w:pPr>
      <w:r>
        <w:rPr>
          <w:color w:val="3E4217"/>
          <w:sz w:val="24"/>
        </w:rPr>
        <w:t>Информатизация образования – один из приоритетов модернизации российского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образования, главной задачей которой является создание единой информационно-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образовательной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среды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(ИОС).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ИОС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рассматривается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как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одно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из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условий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достижения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нового</w:t>
      </w:r>
      <w:r>
        <w:rPr>
          <w:color w:val="3E4217"/>
          <w:spacing w:val="-3"/>
          <w:sz w:val="24"/>
        </w:rPr>
        <w:t xml:space="preserve"> </w:t>
      </w:r>
      <w:r>
        <w:rPr>
          <w:color w:val="3E4217"/>
          <w:sz w:val="24"/>
        </w:rPr>
        <w:t>качества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образования.</w:t>
      </w:r>
    </w:p>
    <w:p w:rsidR="00AF1AFF" w:rsidRDefault="00C16AC1" w:rsidP="00B429A9">
      <w:pPr>
        <w:pStyle w:val="a4"/>
        <w:numPr>
          <w:ilvl w:val="1"/>
          <w:numId w:val="13"/>
        </w:numPr>
        <w:tabs>
          <w:tab w:val="clear" w:pos="360"/>
          <w:tab w:val="num" w:pos="0"/>
        </w:tabs>
        <w:ind w:left="0" w:right="45" w:firstLine="284"/>
        <w:rPr>
          <w:color w:val="3E4217"/>
          <w:sz w:val="24"/>
        </w:rPr>
      </w:pPr>
      <w:r>
        <w:rPr>
          <w:color w:val="3E4217"/>
          <w:sz w:val="24"/>
        </w:rPr>
        <w:t>Информационно-образовательная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среда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(ИОС)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–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система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информационно-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образовательных ресурсов и инструментов, обеспечивающих условия реализации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основной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образовательной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программы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образовательного</w:t>
      </w:r>
      <w:r>
        <w:rPr>
          <w:color w:val="3E4217"/>
          <w:spacing w:val="2"/>
          <w:sz w:val="24"/>
        </w:rPr>
        <w:t xml:space="preserve"> </w:t>
      </w:r>
      <w:r>
        <w:rPr>
          <w:color w:val="3E4217"/>
          <w:sz w:val="24"/>
        </w:rPr>
        <w:t>учреждения.</w:t>
      </w:r>
    </w:p>
    <w:p w:rsidR="00AF1AFF" w:rsidRDefault="00C16AC1" w:rsidP="00B429A9">
      <w:pPr>
        <w:pStyle w:val="a4"/>
        <w:numPr>
          <w:ilvl w:val="1"/>
          <w:numId w:val="13"/>
        </w:numPr>
        <w:tabs>
          <w:tab w:val="clear" w:pos="360"/>
          <w:tab w:val="num" w:pos="0"/>
        </w:tabs>
        <w:ind w:left="0" w:right="45" w:firstLine="284"/>
        <w:rPr>
          <w:color w:val="3E4217"/>
          <w:sz w:val="24"/>
        </w:rPr>
      </w:pPr>
      <w:r>
        <w:rPr>
          <w:color w:val="3E4217"/>
          <w:sz w:val="24"/>
        </w:rPr>
        <w:t>ИОС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образовательного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учреждения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включает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в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себя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совокупность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технологических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средств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(компьютеры,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базы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данных),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культурные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</w:t>
      </w:r>
      <w:r>
        <w:rPr>
          <w:color w:val="3E4217"/>
          <w:spacing w:val="-57"/>
          <w:sz w:val="24"/>
        </w:rPr>
        <w:t xml:space="preserve"> </w:t>
      </w:r>
      <w:r>
        <w:rPr>
          <w:color w:val="3E4217"/>
          <w:sz w:val="24"/>
        </w:rPr>
        <w:t>организационные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формы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информационного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взаимодействия,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компетентность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участников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образовательного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процесса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в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решении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учебно-познавательных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профессиональных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задач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с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применением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информационно-коммуникационных</w:t>
      </w:r>
      <w:r>
        <w:rPr>
          <w:color w:val="3E4217"/>
          <w:spacing w:val="1"/>
          <w:sz w:val="24"/>
        </w:rPr>
        <w:t xml:space="preserve"> </w:t>
      </w:r>
      <w:r>
        <w:rPr>
          <w:color w:val="3E4217"/>
          <w:sz w:val="24"/>
        </w:rPr>
        <w:t>технологий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(ИКТ).</w:t>
      </w:r>
    </w:p>
    <w:p w:rsidR="00AF1AFF" w:rsidRDefault="00C16AC1" w:rsidP="00B429A9">
      <w:pPr>
        <w:pStyle w:val="a4"/>
        <w:tabs>
          <w:tab w:val="num" w:pos="0"/>
        </w:tabs>
        <w:ind w:left="0" w:right="45" w:firstLine="284"/>
        <w:rPr>
          <w:color w:val="3E4217"/>
          <w:sz w:val="24"/>
        </w:rPr>
      </w:pPr>
      <w:r>
        <w:rPr>
          <w:color w:val="3E4217"/>
          <w:sz w:val="24"/>
        </w:rPr>
        <w:t>Основные</w:t>
      </w:r>
      <w:r>
        <w:rPr>
          <w:color w:val="3E4217"/>
          <w:spacing w:val="-4"/>
          <w:sz w:val="24"/>
        </w:rPr>
        <w:t xml:space="preserve"> </w:t>
      </w:r>
      <w:r>
        <w:rPr>
          <w:color w:val="3E4217"/>
          <w:sz w:val="24"/>
        </w:rPr>
        <w:t>характеристики</w:t>
      </w:r>
      <w:r>
        <w:rPr>
          <w:color w:val="3E4217"/>
          <w:spacing w:val="-3"/>
          <w:sz w:val="24"/>
        </w:rPr>
        <w:t xml:space="preserve"> </w:t>
      </w:r>
      <w:r>
        <w:rPr>
          <w:color w:val="3E4217"/>
          <w:sz w:val="24"/>
        </w:rPr>
        <w:t>ИОС,</w:t>
      </w:r>
      <w:r>
        <w:rPr>
          <w:color w:val="3E4217"/>
          <w:spacing w:val="-5"/>
          <w:sz w:val="24"/>
        </w:rPr>
        <w:t xml:space="preserve"> </w:t>
      </w:r>
      <w:r>
        <w:rPr>
          <w:color w:val="3E4217"/>
          <w:sz w:val="24"/>
        </w:rPr>
        <w:t>значимые</w:t>
      </w:r>
      <w:r>
        <w:rPr>
          <w:color w:val="3E4217"/>
          <w:spacing w:val="-4"/>
          <w:sz w:val="24"/>
        </w:rPr>
        <w:t xml:space="preserve"> </w:t>
      </w:r>
      <w:r>
        <w:rPr>
          <w:color w:val="3E4217"/>
          <w:sz w:val="24"/>
        </w:rPr>
        <w:t>для</w:t>
      </w:r>
      <w:r>
        <w:rPr>
          <w:color w:val="3E4217"/>
          <w:spacing w:val="-2"/>
          <w:sz w:val="24"/>
        </w:rPr>
        <w:t xml:space="preserve"> </w:t>
      </w:r>
      <w:r>
        <w:rPr>
          <w:color w:val="3E4217"/>
          <w:sz w:val="24"/>
        </w:rPr>
        <w:t>организации</w:t>
      </w:r>
      <w:r>
        <w:rPr>
          <w:color w:val="3E4217"/>
          <w:spacing w:val="-4"/>
          <w:sz w:val="24"/>
        </w:rPr>
        <w:t xml:space="preserve"> </w:t>
      </w:r>
      <w:r>
        <w:rPr>
          <w:color w:val="3E4217"/>
          <w:sz w:val="24"/>
        </w:rPr>
        <w:t>процесса</w:t>
      </w:r>
      <w:r>
        <w:rPr>
          <w:color w:val="3E4217"/>
          <w:spacing w:val="-1"/>
          <w:sz w:val="24"/>
        </w:rPr>
        <w:t xml:space="preserve"> </w:t>
      </w:r>
      <w:r>
        <w:rPr>
          <w:color w:val="3E4217"/>
          <w:sz w:val="24"/>
        </w:rPr>
        <w:t>обучения:</w:t>
      </w:r>
    </w:p>
    <w:p w:rsidR="00AF1AFF" w:rsidRPr="00B429A9" w:rsidRDefault="00C16AC1" w:rsidP="00B429A9">
      <w:pPr>
        <w:tabs>
          <w:tab w:val="num" w:pos="0"/>
          <w:tab w:val="left" w:pos="1807"/>
        </w:tabs>
        <w:ind w:right="45" w:firstLine="284"/>
        <w:jc w:val="both"/>
        <w:rPr>
          <w:color w:val="3E4217"/>
          <w:sz w:val="24"/>
        </w:rPr>
      </w:pPr>
      <w:r w:rsidRPr="00B429A9">
        <w:rPr>
          <w:i/>
          <w:color w:val="3E4217"/>
          <w:sz w:val="24"/>
        </w:rPr>
        <w:t>Открытость</w:t>
      </w:r>
      <w:r w:rsidRPr="00B429A9">
        <w:rPr>
          <w:color w:val="3E4217"/>
          <w:sz w:val="24"/>
        </w:rPr>
        <w:t>,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которая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обеспечивается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за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счет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взаимодействия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среды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с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информационно-образовательным</w:t>
      </w:r>
      <w:r w:rsidRPr="00B429A9">
        <w:rPr>
          <w:color w:val="3E4217"/>
          <w:spacing w:val="-3"/>
          <w:sz w:val="24"/>
        </w:rPr>
        <w:t xml:space="preserve"> </w:t>
      </w:r>
      <w:r w:rsidRPr="00B429A9">
        <w:rPr>
          <w:color w:val="3E4217"/>
          <w:sz w:val="24"/>
        </w:rPr>
        <w:t>пространством.</w:t>
      </w:r>
    </w:p>
    <w:p w:rsidR="00AF1AFF" w:rsidRPr="00B429A9" w:rsidRDefault="00C16AC1" w:rsidP="00B429A9">
      <w:pPr>
        <w:tabs>
          <w:tab w:val="num" w:pos="0"/>
          <w:tab w:val="left" w:pos="1814"/>
        </w:tabs>
        <w:ind w:right="45" w:firstLine="284"/>
        <w:jc w:val="both"/>
        <w:rPr>
          <w:color w:val="3E4217"/>
          <w:sz w:val="24"/>
        </w:rPr>
      </w:pPr>
      <w:r w:rsidRPr="00B429A9">
        <w:rPr>
          <w:i/>
          <w:color w:val="3E4217"/>
          <w:sz w:val="24"/>
        </w:rPr>
        <w:t>Целостность</w:t>
      </w:r>
      <w:r w:rsidRPr="00B429A9">
        <w:rPr>
          <w:color w:val="3E4217"/>
          <w:sz w:val="24"/>
        </w:rPr>
        <w:t>,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за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счет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которой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обеспечивается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целесообразная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логика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развертывания процесса обучения: постановка целей обучения, связанные с нею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деятельность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учителя,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деятельность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учащихся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и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планируемый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результат.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Она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конструируется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с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учетом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инвариантного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содержания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учебного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материала,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оптимальных методов и способов обучения, содействующих достижению целей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образования.</w:t>
      </w:r>
    </w:p>
    <w:p w:rsidR="00AF1AFF" w:rsidRPr="00B429A9" w:rsidRDefault="00C16AC1" w:rsidP="00B429A9">
      <w:pPr>
        <w:tabs>
          <w:tab w:val="left" w:pos="0"/>
        </w:tabs>
        <w:ind w:right="45" w:firstLine="284"/>
        <w:rPr>
          <w:color w:val="3E4217"/>
          <w:sz w:val="24"/>
        </w:rPr>
      </w:pPr>
      <w:r w:rsidRPr="00B429A9">
        <w:rPr>
          <w:color w:val="3E4217"/>
          <w:sz w:val="24"/>
        </w:rPr>
        <w:t>ИОС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позволяет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реализовать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дидактические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возможности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инновационных</w:t>
      </w:r>
      <w:r w:rsidRPr="00B429A9">
        <w:rPr>
          <w:color w:val="3E4217"/>
          <w:spacing w:val="-57"/>
          <w:sz w:val="24"/>
        </w:rPr>
        <w:t xml:space="preserve"> </w:t>
      </w:r>
      <w:r w:rsidRPr="00B429A9">
        <w:rPr>
          <w:color w:val="3E4217"/>
          <w:sz w:val="24"/>
        </w:rPr>
        <w:t>технологий,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эффективно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организовать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индивидуальную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и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коллективную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работу</w:t>
      </w:r>
      <w:r w:rsidRPr="00B429A9">
        <w:rPr>
          <w:color w:val="3E4217"/>
          <w:spacing w:val="-57"/>
          <w:sz w:val="24"/>
        </w:rPr>
        <w:t xml:space="preserve"> </w:t>
      </w:r>
      <w:r w:rsidRPr="00B429A9">
        <w:rPr>
          <w:color w:val="3E4217"/>
          <w:sz w:val="24"/>
        </w:rPr>
        <w:t>обучающихся, обеспечивая тем самым целенаправленное развитие их самостоятельной</w:t>
      </w:r>
      <w:r w:rsidRPr="00B429A9">
        <w:rPr>
          <w:color w:val="3E4217"/>
          <w:spacing w:val="1"/>
          <w:sz w:val="24"/>
        </w:rPr>
        <w:t xml:space="preserve"> </w:t>
      </w:r>
      <w:r w:rsidRPr="00B429A9">
        <w:rPr>
          <w:color w:val="3E4217"/>
          <w:sz w:val="24"/>
        </w:rPr>
        <w:t>познавательной</w:t>
      </w:r>
      <w:r w:rsidRPr="00B429A9">
        <w:rPr>
          <w:color w:val="3E4217"/>
          <w:spacing w:val="-1"/>
          <w:sz w:val="24"/>
        </w:rPr>
        <w:t xml:space="preserve"> </w:t>
      </w:r>
      <w:r w:rsidRPr="00B429A9">
        <w:rPr>
          <w:color w:val="3E4217"/>
          <w:sz w:val="24"/>
        </w:rPr>
        <w:t>деятельности.</w:t>
      </w:r>
    </w:p>
    <w:p w:rsidR="00AF1AFF" w:rsidRDefault="00C16AC1" w:rsidP="00B429A9">
      <w:pPr>
        <w:pStyle w:val="Heading1"/>
        <w:numPr>
          <w:ilvl w:val="0"/>
          <w:numId w:val="13"/>
        </w:numPr>
        <w:tabs>
          <w:tab w:val="left" w:pos="0"/>
        </w:tabs>
        <w:spacing w:line="274" w:lineRule="exact"/>
        <w:ind w:left="567" w:hanging="283"/>
        <w:jc w:val="both"/>
        <w:rPr>
          <w:color w:val="3E4217"/>
        </w:rPr>
      </w:pPr>
      <w:r>
        <w:rPr>
          <w:color w:val="3E4217"/>
        </w:rPr>
        <w:t>Цели</w:t>
      </w:r>
      <w:r>
        <w:rPr>
          <w:color w:val="3E4217"/>
          <w:spacing w:val="-1"/>
        </w:rPr>
        <w:t xml:space="preserve"> </w:t>
      </w:r>
      <w:r>
        <w:rPr>
          <w:color w:val="3E4217"/>
        </w:rPr>
        <w:t>и задачи ИОС</w:t>
      </w:r>
    </w:p>
    <w:p w:rsidR="00AF1AFF" w:rsidRPr="00B429A9" w:rsidRDefault="00C16AC1" w:rsidP="00B429A9">
      <w:pPr>
        <w:pStyle w:val="a4"/>
        <w:tabs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Главная цель ИОС – единство образовательного пространства школы, повышение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качества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образования,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создание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условий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поэтапного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перехода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</w:t>
      </w:r>
      <w:r w:rsidRPr="00B429A9">
        <w:rPr>
          <w:color w:val="3E4217"/>
          <w:spacing w:val="60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новому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уровню образования на основе информационных технологий, создание условий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возможности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предоставления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дистанционных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образовательных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услуг.</w:t>
      </w:r>
    </w:p>
    <w:p w:rsidR="00AF1AFF" w:rsidRPr="00B429A9" w:rsidRDefault="00C16AC1" w:rsidP="00B429A9">
      <w:pPr>
        <w:pStyle w:val="a4"/>
        <w:tabs>
          <w:tab w:val="left" w:pos="0"/>
        </w:tabs>
        <w:ind w:left="284" w:right="45" w:firstLine="0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Основные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задачи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ИОС:</w:t>
      </w:r>
    </w:p>
    <w:p w:rsidR="00AF1AFF" w:rsidRPr="00B429A9" w:rsidRDefault="00C16AC1" w:rsidP="00B429A9">
      <w:pPr>
        <w:pStyle w:val="a4"/>
        <w:tabs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планирование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процесса,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размещение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сохранение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материалов образовательного процесса, фиксация результатов освоения основной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программы,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взаимодействие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между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участниками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процесса,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контролирование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доступа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участников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 процесса к информационным образовательным ресурсам в сети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Интернет;</w:t>
      </w:r>
    </w:p>
    <w:p w:rsidR="00AF1AFF" w:rsidRPr="00B429A9" w:rsidRDefault="00C16AC1" w:rsidP="00B429A9">
      <w:pPr>
        <w:pStyle w:val="a4"/>
        <w:tabs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предоставление возможности быстрого доступа к данным по важнейшим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показателям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любой период времени.</w:t>
      </w:r>
    </w:p>
    <w:p w:rsidR="00AF1AFF" w:rsidRPr="00B429A9" w:rsidRDefault="00C16AC1" w:rsidP="00B429A9">
      <w:pPr>
        <w:pStyle w:val="a4"/>
        <w:tabs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Правильно организованная ИОС образовательного учреждения позволяет на новом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уровне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осуществить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дифференциацию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обучения,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повысить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мотивацию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учащихся,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обеспечить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наглядность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представления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практически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любого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материала,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обучать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современным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способам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самостоятельного получения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знаний.</w:t>
      </w:r>
    </w:p>
    <w:p w:rsidR="00AF1AFF" w:rsidRPr="00B429A9" w:rsidRDefault="00C16AC1" w:rsidP="00B429A9">
      <w:pPr>
        <w:pStyle w:val="Heading1"/>
        <w:numPr>
          <w:ilvl w:val="0"/>
          <w:numId w:val="13"/>
        </w:numPr>
        <w:tabs>
          <w:tab w:val="left" w:pos="0"/>
          <w:tab w:val="left" w:pos="1022"/>
        </w:tabs>
        <w:ind w:left="0" w:right="45" w:firstLine="284"/>
        <w:jc w:val="both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Структура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Техническая инфраструктура ИОС образовательного учреждения: компьютерная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техника,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периферийное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оборудование,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локальная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сеть,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системное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программное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обеспечение.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lastRenderedPageBreak/>
        <w:t>Информационная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инфраструктура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учреждения: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программное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общего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назначения,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программное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автоматизации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деятельности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различных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служб,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программно-методическое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организации</w:t>
      </w:r>
      <w:r w:rsidRPr="00B429A9">
        <w:rPr>
          <w:color w:val="3E4217"/>
          <w:spacing w:val="6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учебно-воспитательного</w:t>
      </w:r>
      <w:r w:rsidRPr="00B429A9">
        <w:rPr>
          <w:color w:val="3E4217"/>
          <w:spacing w:val="6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процесса,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информационные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ресурсы 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учреждения.</w:t>
      </w:r>
    </w:p>
    <w:p w:rsidR="00AF1AFF" w:rsidRPr="00B429A9" w:rsidRDefault="00C16AC1" w:rsidP="00B429A9">
      <w:pPr>
        <w:pStyle w:val="Heading1"/>
        <w:numPr>
          <w:ilvl w:val="0"/>
          <w:numId w:val="13"/>
        </w:numPr>
        <w:tabs>
          <w:tab w:val="left" w:pos="0"/>
          <w:tab w:val="left" w:pos="1010"/>
        </w:tabs>
        <w:ind w:left="0" w:right="45" w:firstLine="284"/>
        <w:jc w:val="both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Права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обязанности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пользователей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Пользователями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являются: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обучающиеся,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педагогические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работники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административно-управленческий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аппарат,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родители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или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законные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представители.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Права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пользователей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ИОС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образовательного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учреждения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разграничиваются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в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соответствии со спецификой статуса, должностных обязанностей и содержанием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информационных</w:t>
      </w:r>
      <w:r w:rsidRPr="00B429A9">
        <w:rPr>
          <w:color w:val="333333"/>
          <w:spacing w:val="-2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запросов.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proofErr w:type="gramStart"/>
      <w:r w:rsidRPr="00B429A9">
        <w:rPr>
          <w:color w:val="333333"/>
          <w:sz w:val="28"/>
          <w:szCs w:val="28"/>
        </w:rPr>
        <w:t>Обучающиеся</w:t>
      </w:r>
      <w:proofErr w:type="gramEnd"/>
      <w:r w:rsidRPr="00B429A9">
        <w:rPr>
          <w:color w:val="333333"/>
          <w:spacing w:val="-4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имеют</w:t>
      </w:r>
      <w:r w:rsidRPr="00B429A9">
        <w:rPr>
          <w:color w:val="333333"/>
          <w:spacing w:val="-4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право:</w:t>
      </w:r>
    </w:p>
    <w:p w:rsidR="00AF1AFF" w:rsidRPr="00B429A9" w:rsidRDefault="00C16AC1" w:rsidP="00B429A9">
      <w:pPr>
        <w:pStyle w:val="a4"/>
        <w:numPr>
          <w:ilvl w:val="2"/>
          <w:numId w:val="13"/>
        </w:numPr>
        <w:tabs>
          <w:tab w:val="clear" w:pos="360"/>
          <w:tab w:val="left" w:pos="0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33333"/>
          <w:sz w:val="28"/>
          <w:szCs w:val="28"/>
        </w:rPr>
        <w:t>свободного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доступа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к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необходимым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образовательным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информационным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ресурсам;</w:t>
      </w:r>
    </w:p>
    <w:p w:rsidR="00AF1AFF" w:rsidRPr="00B429A9" w:rsidRDefault="00C16AC1" w:rsidP="00B429A9">
      <w:pPr>
        <w:pStyle w:val="a4"/>
        <w:numPr>
          <w:ilvl w:val="2"/>
          <w:numId w:val="13"/>
        </w:numPr>
        <w:tabs>
          <w:tab w:val="clear" w:pos="360"/>
          <w:tab w:val="left" w:pos="0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33333"/>
          <w:sz w:val="28"/>
          <w:szCs w:val="28"/>
        </w:rPr>
        <w:t>выполнять индивидуальную работу, участвовать в групповой, коллективной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работе класса и размещать результаты своих достижений в ИОС (регистрация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разработок,</w:t>
      </w:r>
      <w:r w:rsidRPr="00B429A9">
        <w:rPr>
          <w:color w:val="333333"/>
          <w:sz w:val="28"/>
          <w:szCs w:val="28"/>
        </w:rPr>
        <w:tab/>
        <w:t>публикация</w:t>
      </w:r>
      <w:r w:rsidRPr="00B429A9">
        <w:rPr>
          <w:color w:val="333333"/>
          <w:sz w:val="28"/>
          <w:szCs w:val="28"/>
        </w:rPr>
        <w:tab/>
        <w:t>на</w:t>
      </w:r>
      <w:r w:rsidRPr="00B429A9">
        <w:rPr>
          <w:color w:val="333333"/>
          <w:sz w:val="28"/>
          <w:szCs w:val="28"/>
        </w:rPr>
        <w:tab/>
        <w:t>сайте);</w:t>
      </w:r>
    </w:p>
    <w:p w:rsidR="00AF1AFF" w:rsidRPr="00B429A9" w:rsidRDefault="00C16AC1" w:rsidP="00B429A9">
      <w:pPr>
        <w:pStyle w:val="a4"/>
        <w:numPr>
          <w:ilvl w:val="2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формировать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proofErr w:type="spellStart"/>
      <w:r w:rsidRPr="00B429A9">
        <w:rPr>
          <w:color w:val="3E4217"/>
          <w:sz w:val="28"/>
          <w:szCs w:val="28"/>
        </w:rPr>
        <w:t>портфолио</w:t>
      </w:r>
      <w:proofErr w:type="spellEnd"/>
      <w:r w:rsidRPr="00B429A9">
        <w:rPr>
          <w:color w:val="3E4217"/>
          <w:sz w:val="28"/>
          <w:szCs w:val="28"/>
        </w:rPr>
        <w:t>;</w:t>
      </w:r>
    </w:p>
    <w:p w:rsidR="00AF1AFF" w:rsidRPr="00B429A9" w:rsidRDefault="00C16AC1" w:rsidP="00B429A9">
      <w:pPr>
        <w:pStyle w:val="a4"/>
        <w:numPr>
          <w:ilvl w:val="2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запрашивать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информационные</w:t>
      </w:r>
      <w:r w:rsidRPr="00B429A9">
        <w:rPr>
          <w:color w:val="3E4217"/>
          <w:spacing w:val="-6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ресурсы;</w:t>
      </w:r>
    </w:p>
    <w:p w:rsidR="00AF1AFF" w:rsidRPr="00B429A9" w:rsidRDefault="00C16AC1" w:rsidP="00B429A9">
      <w:pPr>
        <w:pStyle w:val="a4"/>
        <w:numPr>
          <w:ilvl w:val="2"/>
          <w:numId w:val="13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33333"/>
          <w:sz w:val="28"/>
          <w:szCs w:val="28"/>
        </w:rPr>
        <w:t>на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научно-методическую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и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консультационную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поддержку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в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освоении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новейших</w:t>
      </w:r>
      <w:r w:rsidRPr="00B429A9">
        <w:rPr>
          <w:color w:val="333333"/>
          <w:spacing w:val="1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информационных</w:t>
      </w:r>
      <w:r w:rsidRPr="00B429A9">
        <w:rPr>
          <w:color w:val="333333"/>
          <w:spacing w:val="2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технологий.</w:t>
      </w:r>
    </w:p>
    <w:p w:rsidR="00AF1AFF" w:rsidRPr="00B429A9" w:rsidRDefault="00C16AC1" w:rsidP="00B429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1066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33333"/>
          <w:sz w:val="28"/>
          <w:szCs w:val="28"/>
        </w:rPr>
        <w:t>Обучающиеся</w:t>
      </w:r>
      <w:r w:rsidRPr="00B429A9">
        <w:rPr>
          <w:color w:val="333333"/>
          <w:spacing w:val="-3"/>
          <w:sz w:val="28"/>
          <w:szCs w:val="28"/>
        </w:rPr>
        <w:t xml:space="preserve"> </w:t>
      </w:r>
      <w:r w:rsidRPr="00B429A9">
        <w:rPr>
          <w:color w:val="333333"/>
          <w:sz w:val="28"/>
          <w:szCs w:val="28"/>
        </w:rPr>
        <w:t>обязаны:</w:t>
      </w:r>
    </w:p>
    <w:p w:rsidR="00AF1AFF" w:rsidRPr="00B429A9" w:rsidRDefault="00C16AC1" w:rsidP="00B429A9">
      <w:pPr>
        <w:tabs>
          <w:tab w:val="left" w:pos="0"/>
          <w:tab w:val="left" w:pos="1610"/>
        </w:tabs>
        <w:spacing w:before="66"/>
        <w:ind w:right="45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соблюдать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правила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пользования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информационными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ресурсами;</w:t>
      </w:r>
    </w:p>
    <w:p w:rsidR="00AF1AFF" w:rsidRPr="00B429A9" w:rsidRDefault="00C16AC1" w:rsidP="00B429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1006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Учитель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имеет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право: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готовить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учебные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материалы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(материалы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выступлений,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задания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учащимся,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индивидуальные рекомендации)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делать их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доступными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spacing w:before="1"/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получать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использовать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материалы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результаты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внешней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экспертизы,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направляемые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органами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управления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образования,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методическими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службами,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структурами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независимого контроля;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делать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поурочное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планирование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использованием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ИКТ;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подбирать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программное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обеспечение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учебных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целей;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33333"/>
          <w:sz w:val="28"/>
          <w:szCs w:val="28"/>
        </w:rPr>
      </w:pPr>
      <w:r w:rsidRPr="00B429A9">
        <w:rPr>
          <w:color w:val="3E4217"/>
          <w:sz w:val="28"/>
          <w:szCs w:val="28"/>
        </w:rPr>
        <w:t>подбирать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региональной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библиотеке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образовательных ресурсов, в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сети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Интернет;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эффективно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использовать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ИКТ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объяснения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нового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материала;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на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научно-методическую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консультационную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поддержку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освоении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новейших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информационных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технологий.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получать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консультационную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помощь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вопросам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поиска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выбора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источников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информации.</w:t>
      </w:r>
    </w:p>
    <w:p w:rsidR="00AF1AFF" w:rsidRPr="00B429A9" w:rsidRDefault="00C16AC1" w:rsidP="00B429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723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Учитель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обязан: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использовать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возможности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ИКТ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урочной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воспитательной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деятельности;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соблюдать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правила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пользования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планировать и повышать профессиональную компетентность, включающую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ИКТ-компетентность различных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форм.</w:t>
      </w:r>
    </w:p>
    <w:p w:rsidR="00AF1AFF" w:rsidRPr="00B429A9" w:rsidRDefault="00C16AC1" w:rsidP="00B429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723"/>
        </w:tabs>
        <w:spacing w:before="1"/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Администрация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имеет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право: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lastRenderedPageBreak/>
        <w:t>на общение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посредством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инструментов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ИКТ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</w:t>
      </w:r>
      <w:r w:rsidRPr="00B429A9">
        <w:rPr>
          <w:color w:val="3E4217"/>
          <w:spacing w:val="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участниками</w:t>
      </w:r>
      <w:r w:rsidRPr="00B429A9">
        <w:rPr>
          <w:color w:val="3E4217"/>
          <w:spacing w:val="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процесса;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на</w:t>
      </w:r>
      <w:r w:rsidRPr="00B429A9">
        <w:rPr>
          <w:color w:val="3E4217"/>
          <w:spacing w:val="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размещение,</w:t>
      </w:r>
      <w:r w:rsidRPr="00B429A9">
        <w:rPr>
          <w:color w:val="3E4217"/>
          <w:spacing w:val="9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обновление</w:t>
      </w:r>
      <w:r w:rsidRPr="00B429A9">
        <w:rPr>
          <w:color w:val="3E4217"/>
          <w:spacing w:val="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0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удаление</w:t>
      </w:r>
      <w:r w:rsidRPr="00B429A9">
        <w:rPr>
          <w:color w:val="3E4217"/>
          <w:spacing w:val="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информации</w:t>
      </w:r>
      <w:r w:rsidRPr="00B429A9">
        <w:rPr>
          <w:color w:val="3E4217"/>
          <w:spacing w:val="10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</w:t>
      </w:r>
      <w:r w:rsidRPr="00B429A9">
        <w:rPr>
          <w:color w:val="3E4217"/>
          <w:spacing w:val="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деятельности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на</w:t>
      </w:r>
      <w:r w:rsidRPr="00B429A9">
        <w:rPr>
          <w:color w:val="3E4217"/>
          <w:spacing w:val="3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ввод,</w:t>
      </w:r>
      <w:r w:rsidRPr="00B429A9">
        <w:rPr>
          <w:color w:val="3E4217"/>
          <w:spacing w:val="3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хранение,</w:t>
      </w:r>
      <w:r w:rsidRPr="00B429A9">
        <w:rPr>
          <w:color w:val="3E4217"/>
          <w:spacing w:val="3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обработку</w:t>
      </w:r>
      <w:r w:rsidRPr="00B429A9">
        <w:rPr>
          <w:color w:val="3E4217"/>
          <w:spacing w:val="2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3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анализ</w:t>
      </w:r>
      <w:r w:rsidRPr="00B429A9">
        <w:rPr>
          <w:color w:val="3E4217"/>
          <w:spacing w:val="3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персональных</w:t>
      </w:r>
      <w:r w:rsidRPr="00B429A9">
        <w:rPr>
          <w:color w:val="3E4217"/>
          <w:spacing w:val="3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данных</w:t>
      </w:r>
      <w:r w:rsidRPr="00B429A9">
        <w:rPr>
          <w:color w:val="3E4217"/>
          <w:spacing w:val="3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работников</w:t>
      </w:r>
      <w:r w:rsidRPr="00B429A9">
        <w:rPr>
          <w:color w:val="3E4217"/>
          <w:spacing w:val="3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учащихся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пределах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объема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должностных обязанностей;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на</w:t>
      </w:r>
      <w:r w:rsidRPr="00B429A9">
        <w:rPr>
          <w:color w:val="3E4217"/>
          <w:spacing w:val="5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осуществление</w:t>
      </w:r>
      <w:r w:rsidRPr="00B429A9">
        <w:rPr>
          <w:color w:val="3E4217"/>
          <w:spacing w:val="5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телекоммуникационного</w:t>
      </w:r>
      <w:r w:rsidRPr="00B429A9">
        <w:rPr>
          <w:color w:val="3E4217"/>
          <w:spacing w:val="5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обмена</w:t>
      </w:r>
      <w:r w:rsidRPr="00B429A9">
        <w:rPr>
          <w:color w:val="3E4217"/>
          <w:spacing w:val="5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5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сети</w:t>
      </w:r>
      <w:r w:rsidRPr="00B429A9">
        <w:rPr>
          <w:color w:val="3E4217"/>
          <w:spacing w:val="5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Интернет</w:t>
      </w:r>
      <w:r w:rsidRPr="00B429A9">
        <w:rPr>
          <w:color w:val="3E4217"/>
          <w:spacing w:val="5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использованием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официальных адресов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учреждения.</w:t>
      </w:r>
    </w:p>
    <w:p w:rsidR="00AF1AFF" w:rsidRPr="00B429A9" w:rsidRDefault="00C16AC1" w:rsidP="00B429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723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Администрация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обязана: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организовывать</w:t>
      </w:r>
      <w:r w:rsidRPr="00B429A9">
        <w:rPr>
          <w:color w:val="3E4217"/>
          <w:spacing w:val="20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взаимодействие</w:t>
      </w:r>
      <w:r w:rsidRPr="00B429A9">
        <w:rPr>
          <w:color w:val="3E4217"/>
          <w:spacing w:val="1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всех</w:t>
      </w:r>
      <w:r w:rsidRPr="00B429A9">
        <w:rPr>
          <w:color w:val="3E4217"/>
          <w:spacing w:val="2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участников</w:t>
      </w:r>
      <w:r w:rsidRPr="00B429A9">
        <w:rPr>
          <w:color w:val="3E4217"/>
          <w:spacing w:val="1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процесса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рамках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разрабатывать</w:t>
      </w:r>
      <w:r w:rsidRPr="00B429A9">
        <w:rPr>
          <w:color w:val="3E4217"/>
          <w:sz w:val="28"/>
          <w:szCs w:val="28"/>
        </w:rPr>
        <w:tab/>
        <w:t>и</w:t>
      </w:r>
      <w:r w:rsidRPr="00B429A9">
        <w:rPr>
          <w:color w:val="3E4217"/>
          <w:sz w:val="28"/>
          <w:szCs w:val="28"/>
        </w:rPr>
        <w:tab/>
        <w:t>организовывать</w:t>
      </w:r>
      <w:r w:rsidRPr="00B429A9">
        <w:rPr>
          <w:color w:val="3E4217"/>
          <w:sz w:val="28"/>
          <w:szCs w:val="28"/>
        </w:rPr>
        <w:tab/>
        <w:t>принятие</w:t>
      </w:r>
      <w:r w:rsidRPr="00B429A9">
        <w:rPr>
          <w:color w:val="3E4217"/>
          <w:sz w:val="28"/>
          <w:szCs w:val="28"/>
        </w:rPr>
        <w:tab/>
        <w:t>локальных</w:t>
      </w:r>
      <w:r w:rsidRPr="00B429A9">
        <w:rPr>
          <w:color w:val="3E4217"/>
          <w:sz w:val="28"/>
          <w:szCs w:val="28"/>
        </w:rPr>
        <w:tab/>
        <w:t>актов</w:t>
      </w:r>
      <w:r w:rsidRPr="00B429A9">
        <w:rPr>
          <w:color w:val="3E4217"/>
          <w:sz w:val="28"/>
          <w:szCs w:val="28"/>
        </w:rPr>
        <w:tab/>
      </w:r>
      <w:r w:rsidRPr="00B429A9">
        <w:rPr>
          <w:color w:val="3E4217"/>
          <w:spacing w:val="-1"/>
          <w:sz w:val="28"/>
          <w:szCs w:val="28"/>
        </w:rPr>
        <w:t>школы,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регламентирующих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сферу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ИОС;</w:t>
      </w:r>
    </w:p>
    <w:p w:rsidR="00AF1AFF" w:rsidRPr="00B429A9" w:rsidRDefault="00C16AC1" w:rsidP="00B429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осуществлять</w:t>
      </w:r>
      <w:r w:rsidRPr="00B429A9">
        <w:rPr>
          <w:color w:val="3E4217"/>
          <w:sz w:val="28"/>
          <w:szCs w:val="28"/>
        </w:rPr>
        <w:tab/>
        <w:t>контроль</w:t>
      </w:r>
      <w:r w:rsidRPr="00B429A9">
        <w:rPr>
          <w:color w:val="3E4217"/>
          <w:sz w:val="28"/>
          <w:szCs w:val="28"/>
        </w:rPr>
        <w:tab/>
        <w:t>над</w:t>
      </w:r>
      <w:r w:rsidRPr="00B429A9">
        <w:rPr>
          <w:color w:val="3E4217"/>
          <w:sz w:val="28"/>
          <w:szCs w:val="28"/>
        </w:rPr>
        <w:tab/>
        <w:t>деятельностью</w:t>
      </w:r>
      <w:r w:rsidRPr="00B429A9">
        <w:rPr>
          <w:color w:val="3E4217"/>
          <w:sz w:val="28"/>
          <w:szCs w:val="28"/>
        </w:rPr>
        <w:tab/>
        <w:t>пользователей</w:t>
      </w:r>
      <w:r w:rsidRPr="00B429A9">
        <w:rPr>
          <w:color w:val="3E4217"/>
          <w:sz w:val="28"/>
          <w:szCs w:val="28"/>
        </w:rPr>
        <w:tab/>
      </w:r>
      <w:r w:rsidRPr="00B429A9">
        <w:rPr>
          <w:color w:val="3E4217"/>
          <w:spacing w:val="-1"/>
          <w:sz w:val="28"/>
          <w:szCs w:val="28"/>
        </w:rPr>
        <w:t>ИОС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учреждения;</w:t>
      </w:r>
    </w:p>
    <w:p w:rsidR="00AF1AFF" w:rsidRPr="00B429A9" w:rsidRDefault="00C16AC1" w:rsidP="005243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организовывать</w:t>
      </w:r>
      <w:r w:rsidRPr="00B429A9">
        <w:rPr>
          <w:color w:val="3E4217"/>
          <w:sz w:val="28"/>
          <w:szCs w:val="28"/>
        </w:rPr>
        <w:tab/>
        <w:t>восстановление</w:t>
      </w:r>
      <w:r w:rsidRPr="00B429A9">
        <w:rPr>
          <w:color w:val="3E4217"/>
          <w:sz w:val="28"/>
          <w:szCs w:val="28"/>
        </w:rPr>
        <w:tab/>
        <w:t>работоспособности</w:t>
      </w:r>
      <w:r w:rsidRPr="00B429A9">
        <w:rPr>
          <w:color w:val="3E4217"/>
          <w:sz w:val="28"/>
          <w:szCs w:val="28"/>
        </w:rPr>
        <w:tab/>
        <w:t>программных</w:t>
      </w:r>
      <w:r w:rsidRPr="00B429A9">
        <w:rPr>
          <w:color w:val="3E4217"/>
          <w:sz w:val="28"/>
          <w:szCs w:val="28"/>
        </w:rPr>
        <w:tab/>
      </w:r>
      <w:r w:rsidRPr="00B429A9">
        <w:rPr>
          <w:color w:val="3E4217"/>
          <w:spacing w:val="-2"/>
          <w:sz w:val="28"/>
          <w:szCs w:val="28"/>
        </w:rPr>
        <w:t>и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технических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компонентов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после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аварийной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ситуации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короткие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сроки;</w:t>
      </w:r>
    </w:p>
    <w:p w:rsidR="00AF1AFF" w:rsidRPr="00B429A9" w:rsidRDefault="00C16AC1" w:rsidP="005243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организовывать</w:t>
      </w:r>
      <w:r w:rsidRPr="00B429A9">
        <w:rPr>
          <w:color w:val="3E4217"/>
          <w:sz w:val="28"/>
          <w:szCs w:val="28"/>
        </w:rPr>
        <w:tab/>
        <w:t>непрерывное</w:t>
      </w:r>
      <w:r w:rsidRPr="00B429A9">
        <w:rPr>
          <w:color w:val="3E4217"/>
          <w:sz w:val="28"/>
          <w:szCs w:val="28"/>
        </w:rPr>
        <w:tab/>
        <w:t>повышение</w:t>
      </w:r>
      <w:r w:rsidRPr="00B429A9">
        <w:rPr>
          <w:color w:val="3E4217"/>
          <w:sz w:val="28"/>
          <w:szCs w:val="28"/>
        </w:rPr>
        <w:tab/>
      </w:r>
      <w:proofErr w:type="spellStart"/>
      <w:proofErr w:type="gramStart"/>
      <w:r w:rsidRPr="00B429A9">
        <w:rPr>
          <w:color w:val="3E4217"/>
          <w:sz w:val="28"/>
          <w:szCs w:val="28"/>
        </w:rPr>
        <w:t>ИКТ-компетентности</w:t>
      </w:r>
      <w:proofErr w:type="spellEnd"/>
      <w:proofErr w:type="gramEnd"/>
      <w:r w:rsidRPr="00B429A9">
        <w:rPr>
          <w:color w:val="3E4217"/>
          <w:sz w:val="28"/>
          <w:szCs w:val="28"/>
        </w:rPr>
        <w:tab/>
      </w:r>
      <w:r w:rsidRPr="00B429A9">
        <w:rPr>
          <w:color w:val="3E4217"/>
          <w:spacing w:val="-1"/>
          <w:sz w:val="28"/>
          <w:szCs w:val="28"/>
        </w:rPr>
        <w:t>всех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работников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школы;</w:t>
      </w:r>
    </w:p>
    <w:p w:rsidR="00AF1AFF" w:rsidRPr="00B429A9" w:rsidRDefault="00C16AC1" w:rsidP="005243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обеспечивать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информационную</w:t>
      </w:r>
      <w:r w:rsidRPr="00B429A9">
        <w:rPr>
          <w:color w:val="3E4217"/>
          <w:spacing w:val="-6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безопасность.</w:t>
      </w:r>
    </w:p>
    <w:p w:rsidR="00AF1AFF" w:rsidRPr="00B429A9" w:rsidRDefault="00C16AC1" w:rsidP="005243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723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Родители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proofErr w:type="gramStart"/>
      <w:r w:rsidRPr="00B429A9">
        <w:rPr>
          <w:color w:val="3E4217"/>
          <w:sz w:val="28"/>
          <w:szCs w:val="28"/>
        </w:rPr>
        <w:t>обучающихся</w:t>
      </w:r>
      <w:proofErr w:type="gramEnd"/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(или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законные</w:t>
      </w:r>
      <w:r w:rsidRPr="00B429A9">
        <w:rPr>
          <w:color w:val="3E4217"/>
          <w:spacing w:val="-6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представители)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имеют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право:</w:t>
      </w:r>
    </w:p>
    <w:p w:rsidR="00AF1AFF" w:rsidRPr="00B429A9" w:rsidRDefault="00C16AC1" w:rsidP="005243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spacing w:before="1"/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получать</w:t>
      </w:r>
      <w:r w:rsidRPr="00B429A9">
        <w:rPr>
          <w:color w:val="3E4217"/>
          <w:spacing w:val="3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информацию</w:t>
      </w:r>
      <w:r w:rsidRPr="00B429A9">
        <w:rPr>
          <w:color w:val="3E4217"/>
          <w:spacing w:val="35"/>
          <w:sz w:val="28"/>
          <w:szCs w:val="28"/>
        </w:rPr>
        <w:t xml:space="preserve"> </w:t>
      </w:r>
      <w:proofErr w:type="gramStart"/>
      <w:r w:rsidRPr="00B429A9">
        <w:rPr>
          <w:color w:val="3E4217"/>
          <w:sz w:val="28"/>
          <w:szCs w:val="28"/>
        </w:rPr>
        <w:t>о</w:t>
      </w:r>
      <w:proofErr w:type="gramEnd"/>
      <w:r w:rsidRPr="00B429A9">
        <w:rPr>
          <w:color w:val="3E4217"/>
          <w:spacing w:val="35"/>
          <w:sz w:val="28"/>
          <w:szCs w:val="28"/>
        </w:rPr>
        <w:t xml:space="preserve"> </w:t>
      </w:r>
      <w:proofErr w:type="gramStart"/>
      <w:r w:rsidRPr="00B429A9">
        <w:rPr>
          <w:color w:val="3E4217"/>
          <w:sz w:val="28"/>
          <w:szCs w:val="28"/>
        </w:rPr>
        <w:t>важных</w:t>
      </w:r>
      <w:proofErr w:type="gramEnd"/>
      <w:r w:rsidRPr="00B429A9">
        <w:rPr>
          <w:color w:val="3E4217"/>
          <w:spacing w:val="3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3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типичных</w:t>
      </w:r>
      <w:r w:rsidRPr="00B429A9">
        <w:rPr>
          <w:color w:val="3E4217"/>
          <w:spacing w:val="3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моментов</w:t>
      </w:r>
      <w:r w:rsidRPr="00B429A9">
        <w:rPr>
          <w:color w:val="3E4217"/>
          <w:spacing w:val="3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школьной</w:t>
      </w:r>
      <w:r w:rsidRPr="00B429A9">
        <w:rPr>
          <w:color w:val="3E4217"/>
          <w:spacing w:val="3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жизни</w:t>
      </w:r>
      <w:r w:rsidRPr="00B429A9">
        <w:rPr>
          <w:color w:val="3E4217"/>
          <w:spacing w:val="36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(школьный сайт,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региональный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образовательный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портал);</w:t>
      </w:r>
    </w:p>
    <w:p w:rsidR="00AF1AFF" w:rsidRPr="00B429A9" w:rsidRDefault="00C16AC1" w:rsidP="005243A9">
      <w:pPr>
        <w:pStyle w:val="a4"/>
        <w:numPr>
          <w:ilvl w:val="2"/>
          <w:numId w:val="12"/>
        </w:numPr>
        <w:tabs>
          <w:tab w:val="clear" w:pos="360"/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знакомиться</w:t>
      </w:r>
      <w:r w:rsidRPr="00B429A9">
        <w:rPr>
          <w:color w:val="3E4217"/>
          <w:spacing w:val="1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8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обсуждать</w:t>
      </w:r>
      <w:r w:rsidRPr="00B429A9">
        <w:rPr>
          <w:color w:val="3E4217"/>
          <w:spacing w:val="1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аналитические</w:t>
      </w:r>
      <w:r w:rsidRPr="00B429A9">
        <w:rPr>
          <w:color w:val="3E4217"/>
          <w:spacing w:val="1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материалы</w:t>
      </w:r>
      <w:r w:rsidRPr="00B429A9">
        <w:rPr>
          <w:color w:val="3E4217"/>
          <w:spacing w:val="1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</w:t>
      </w:r>
      <w:r w:rsidRPr="00B429A9">
        <w:rPr>
          <w:color w:val="3E4217"/>
          <w:spacing w:val="1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работе</w:t>
      </w:r>
      <w:r w:rsidRPr="00B429A9">
        <w:rPr>
          <w:color w:val="3E4217"/>
          <w:spacing w:val="1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школы,</w:t>
      </w:r>
      <w:r w:rsidRPr="00B429A9">
        <w:rPr>
          <w:color w:val="3E4217"/>
          <w:spacing w:val="1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частности,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публичного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отчета школы.</w:t>
      </w:r>
    </w:p>
    <w:p w:rsidR="00AF1AFF" w:rsidRPr="00B429A9" w:rsidRDefault="00C16AC1" w:rsidP="005243A9">
      <w:pPr>
        <w:pStyle w:val="a4"/>
        <w:numPr>
          <w:ilvl w:val="1"/>
          <w:numId w:val="12"/>
        </w:numPr>
        <w:tabs>
          <w:tab w:val="clear" w:pos="360"/>
          <w:tab w:val="left" w:pos="0"/>
          <w:tab w:val="left" w:pos="843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Родители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proofErr w:type="gramStart"/>
      <w:r w:rsidRPr="00B429A9">
        <w:rPr>
          <w:color w:val="3E4217"/>
          <w:sz w:val="28"/>
          <w:szCs w:val="28"/>
        </w:rPr>
        <w:t>обучающихся</w:t>
      </w:r>
      <w:proofErr w:type="gramEnd"/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(или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законные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представители)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обязаны:</w:t>
      </w:r>
    </w:p>
    <w:p w:rsidR="00AF1AFF" w:rsidRPr="00B429A9" w:rsidRDefault="00C16AC1" w:rsidP="005243A9">
      <w:pPr>
        <w:pStyle w:val="a4"/>
        <w:tabs>
          <w:tab w:val="left" w:pos="0"/>
        </w:tabs>
        <w:ind w:left="284" w:right="45" w:firstLine="0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подписывать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договор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сотрудничестве со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школой;</w:t>
      </w:r>
    </w:p>
    <w:p w:rsidR="00AF1AFF" w:rsidRPr="00B429A9" w:rsidRDefault="00C16AC1" w:rsidP="005243A9">
      <w:pPr>
        <w:pStyle w:val="a4"/>
        <w:tabs>
          <w:tab w:val="left" w:pos="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размещать</w:t>
      </w:r>
      <w:r w:rsidRPr="00B429A9">
        <w:rPr>
          <w:color w:val="3E4217"/>
          <w:spacing w:val="3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информацию</w:t>
      </w:r>
      <w:r w:rsidRPr="00B429A9">
        <w:rPr>
          <w:color w:val="3E4217"/>
          <w:spacing w:val="30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</w:t>
      </w:r>
      <w:r w:rsidRPr="00B429A9">
        <w:rPr>
          <w:color w:val="3E4217"/>
          <w:spacing w:val="2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причинах</w:t>
      </w:r>
      <w:r w:rsidRPr="00B429A9">
        <w:rPr>
          <w:color w:val="3E4217"/>
          <w:spacing w:val="3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отсутствия</w:t>
      </w:r>
      <w:r w:rsidRPr="00B429A9">
        <w:rPr>
          <w:color w:val="3E4217"/>
          <w:spacing w:val="3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учащегося</w:t>
      </w:r>
      <w:r w:rsidRPr="00B429A9">
        <w:rPr>
          <w:color w:val="3E4217"/>
          <w:spacing w:val="30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</w:t>
      </w:r>
      <w:r w:rsidRPr="00B429A9">
        <w:rPr>
          <w:color w:val="3E4217"/>
          <w:spacing w:val="29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занятии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(информационное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письмо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адрес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электронной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почты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учреждения);</w:t>
      </w:r>
    </w:p>
    <w:p w:rsidR="00AF1AFF" w:rsidRPr="00B429A9" w:rsidRDefault="00C16AC1" w:rsidP="005243A9">
      <w:pPr>
        <w:pStyle w:val="a4"/>
        <w:tabs>
          <w:tab w:val="left" w:pos="0"/>
        </w:tabs>
        <w:ind w:left="284" w:right="45" w:firstLine="0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получать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направляемою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школой</w:t>
      </w:r>
      <w:r w:rsidRPr="00B429A9">
        <w:rPr>
          <w:color w:val="3E4217"/>
          <w:spacing w:val="-4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информацию;</w:t>
      </w:r>
    </w:p>
    <w:p w:rsidR="00AF1AFF" w:rsidRPr="005243A9" w:rsidRDefault="00C16AC1" w:rsidP="005243A9">
      <w:pPr>
        <w:tabs>
          <w:tab w:val="left" w:pos="0"/>
        </w:tabs>
        <w:spacing w:before="66"/>
        <w:ind w:right="45"/>
        <w:rPr>
          <w:color w:val="3E4217"/>
          <w:sz w:val="28"/>
          <w:szCs w:val="28"/>
        </w:rPr>
      </w:pPr>
      <w:r w:rsidRPr="005243A9">
        <w:rPr>
          <w:color w:val="3E4217"/>
          <w:sz w:val="28"/>
          <w:szCs w:val="28"/>
        </w:rPr>
        <w:t>содействовать</w:t>
      </w:r>
      <w:r w:rsidRPr="005243A9">
        <w:rPr>
          <w:color w:val="3E4217"/>
          <w:spacing w:val="-4"/>
          <w:sz w:val="28"/>
          <w:szCs w:val="28"/>
        </w:rPr>
        <w:t xml:space="preserve"> </w:t>
      </w:r>
      <w:r w:rsidRPr="005243A9">
        <w:rPr>
          <w:color w:val="3E4217"/>
          <w:sz w:val="28"/>
          <w:szCs w:val="28"/>
        </w:rPr>
        <w:t>эффективному</w:t>
      </w:r>
      <w:r w:rsidRPr="005243A9">
        <w:rPr>
          <w:color w:val="3E4217"/>
          <w:spacing w:val="-11"/>
          <w:sz w:val="28"/>
          <w:szCs w:val="28"/>
        </w:rPr>
        <w:t xml:space="preserve"> </w:t>
      </w:r>
      <w:r w:rsidRPr="005243A9">
        <w:rPr>
          <w:color w:val="3E4217"/>
          <w:sz w:val="28"/>
          <w:szCs w:val="28"/>
        </w:rPr>
        <w:t>использованию</w:t>
      </w:r>
      <w:r w:rsidRPr="005243A9">
        <w:rPr>
          <w:color w:val="3E4217"/>
          <w:spacing w:val="-4"/>
          <w:sz w:val="28"/>
          <w:szCs w:val="28"/>
        </w:rPr>
        <w:t xml:space="preserve"> </w:t>
      </w:r>
      <w:r w:rsidRPr="005243A9">
        <w:rPr>
          <w:color w:val="3E4217"/>
          <w:sz w:val="28"/>
          <w:szCs w:val="28"/>
        </w:rPr>
        <w:t>ИКТ</w:t>
      </w:r>
      <w:r w:rsidRPr="005243A9">
        <w:rPr>
          <w:color w:val="3E4217"/>
          <w:spacing w:val="-2"/>
          <w:sz w:val="28"/>
          <w:szCs w:val="28"/>
        </w:rPr>
        <w:t xml:space="preserve"> </w:t>
      </w:r>
      <w:r w:rsidRPr="005243A9">
        <w:rPr>
          <w:color w:val="3E4217"/>
          <w:sz w:val="28"/>
          <w:szCs w:val="28"/>
        </w:rPr>
        <w:t>учащимися</w:t>
      </w:r>
      <w:r w:rsidRPr="005243A9">
        <w:rPr>
          <w:color w:val="3E4217"/>
          <w:spacing w:val="-2"/>
          <w:sz w:val="28"/>
          <w:szCs w:val="28"/>
        </w:rPr>
        <w:t xml:space="preserve"> </w:t>
      </w:r>
      <w:r w:rsidRPr="005243A9">
        <w:rPr>
          <w:color w:val="3E4217"/>
          <w:sz w:val="28"/>
          <w:szCs w:val="28"/>
        </w:rPr>
        <w:t>школы.</w:t>
      </w:r>
    </w:p>
    <w:p w:rsidR="00AF1AFF" w:rsidRPr="00B429A9" w:rsidRDefault="00C16AC1" w:rsidP="00B429A9">
      <w:pPr>
        <w:pStyle w:val="Heading1"/>
        <w:numPr>
          <w:ilvl w:val="0"/>
          <w:numId w:val="13"/>
        </w:numPr>
        <w:tabs>
          <w:tab w:val="left" w:pos="0"/>
          <w:tab w:val="left" w:pos="543"/>
        </w:tabs>
        <w:ind w:left="0" w:right="45" w:firstLine="284"/>
        <w:jc w:val="both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Информационные</w:t>
      </w:r>
      <w:r w:rsidRPr="00B429A9">
        <w:rPr>
          <w:color w:val="3E4217"/>
          <w:spacing w:val="-5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ресурсы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  <w:r w:rsidRPr="00B429A9">
        <w:rPr>
          <w:color w:val="3E4217"/>
          <w:spacing w:val="-3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</w:p>
    <w:p w:rsidR="00AF1AFF" w:rsidRPr="00B429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spacing w:before="1"/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К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ресурсам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относятся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программные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компоненты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различного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назначения,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необходимые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для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обеспечения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функционирования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удовлетворения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информационных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запросов и потребностей участников образовательного процесса: педагогические ресурсы,</w:t>
      </w:r>
      <w:r w:rsidRPr="00B429A9">
        <w:rPr>
          <w:color w:val="3E4217"/>
          <w:spacing w:val="-57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персональные данные работников 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учащихся, информационные ресурсы структурных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подразделений,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служб</w:t>
      </w:r>
      <w:r w:rsidRPr="00B429A9">
        <w:rPr>
          <w:color w:val="3E4217"/>
          <w:spacing w:val="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 объектов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инфраструктуры.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866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color w:val="3E4217"/>
          <w:sz w:val="28"/>
          <w:szCs w:val="28"/>
        </w:rPr>
        <w:t>Педагогические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ресурсы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ИОС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образовательного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учреждения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создаются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</w:t>
      </w:r>
      <w:r w:rsidRPr="00B429A9">
        <w:rPr>
          <w:color w:val="3E4217"/>
          <w:spacing w:val="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используются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в соответствии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с</w:t>
      </w:r>
      <w:r w:rsidRPr="00B429A9">
        <w:rPr>
          <w:color w:val="3E4217"/>
          <w:spacing w:val="-2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реализуемыми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образовательными</w:t>
      </w:r>
      <w:r w:rsidRPr="00B429A9">
        <w:rPr>
          <w:color w:val="3E4217"/>
          <w:spacing w:val="-1"/>
          <w:sz w:val="28"/>
          <w:szCs w:val="28"/>
        </w:rPr>
        <w:t xml:space="preserve"> </w:t>
      </w:r>
      <w:r w:rsidRPr="00B429A9">
        <w:rPr>
          <w:color w:val="3E4217"/>
          <w:sz w:val="28"/>
          <w:szCs w:val="28"/>
        </w:rPr>
        <w:t>программами.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713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sz w:val="28"/>
          <w:szCs w:val="28"/>
        </w:rPr>
        <w:t>Обработка электронных ресурсов, содержащих персональные данные работников 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учащихся,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проводится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строго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в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соответствии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нормами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законодательства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Российской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Федерации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на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основании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личного согласия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lastRenderedPageBreak/>
        <w:t>работников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родителей</w:t>
      </w:r>
      <w:r w:rsidRPr="00B429A9">
        <w:rPr>
          <w:spacing w:val="3"/>
          <w:sz w:val="28"/>
          <w:szCs w:val="28"/>
        </w:rPr>
        <w:t xml:space="preserve"> </w:t>
      </w:r>
      <w:r w:rsidRPr="00B429A9">
        <w:rPr>
          <w:sz w:val="28"/>
          <w:szCs w:val="28"/>
        </w:rPr>
        <w:t>учащихся.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790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sz w:val="28"/>
          <w:szCs w:val="28"/>
        </w:rPr>
        <w:t>К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информационным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ресурсам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структурных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подразделений,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служб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объектов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инфраструктуры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относятся: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лицензионные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операционные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системы,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прикладные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средства,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компоненты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информационных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сред;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файлы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баз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данных.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778"/>
        </w:tabs>
        <w:ind w:left="0" w:right="45" w:firstLine="284"/>
        <w:rPr>
          <w:color w:val="3E4217"/>
          <w:sz w:val="28"/>
          <w:szCs w:val="28"/>
        </w:rPr>
      </w:pPr>
      <w:r w:rsidRPr="00B429A9">
        <w:rPr>
          <w:sz w:val="28"/>
          <w:szCs w:val="28"/>
        </w:rPr>
        <w:t>Несанкционированное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использование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копирование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информационных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ресурсов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структурных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подразделений,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служб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объектов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инфраструктуры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не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допускается.</w:t>
      </w:r>
    </w:p>
    <w:p w:rsidR="00AF1AFF" w:rsidRPr="00B429A9" w:rsidRDefault="00AF1AFF" w:rsidP="00B429A9">
      <w:pPr>
        <w:pStyle w:val="a3"/>
        <w:tabs>
          <w:tab w:val="left" w:pos="0"/>
        </w:tabs>
        <w:ind w:right="45" w:firstLine="284"/>
        <w:jc w:val="both"/>
        <w:rPr>
          <w:sz w:val="28"/>
          <w:szCs w:val="28"/>
        </w:rPr>
      </w:pPr>
    </w:p>
    <w:p w:rsidR="00AF1AFF" w:rsidRPr="00B429A9" w:rsidRDefault="00C16AC1" w:rsidP="00B429A9">
      <w:pPr>
        <w:pStyle w:val="Heading1"/>
        <w:numPr>
          <w:ilvl w:val="0"/>
          <w:numId w:val="13"/>
        </w:numPr>
        <w:tabs>
          <w:tab w:val="left" w:pos="0"/>
          <w:tab w:val="left" w:pos="543"/>
        </w:tabs>
        <w:spacing w:before="1"/>
        <w:ind w:left="0" w:right="45" w:firstLine="284"/>
        <w:jc w:val="both"/>
        <w:rPr>
          <w:sz w:val="28"/>
          <w:szCs w:val="28"/>
        </w:rPr>
      </w:pPr>
      <w:r w:rsidRPr="00B429A9">
        <w:rPr>
          <w:sz w:val="28"/>
          <w:szCs w:val="28"/>
        </w:rPr>
        <w:t>Структура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информационно-образовательной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среды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образовательного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учреждения</w:t>
      </w:r>
    </w:p>
    <w:p w:rsidR="00AF1AFF" w:rsidRPr="00B429A9" w:rsidRDefault="00C16AC1" w:rsidP="00B429A9">
      <w:pPr>
        <w:pStyle w:val="a4"/>
        <w:numPr>
          <w:ilvl w:val="1"/>
          <w:numId w:val="11"/>
        </w:numPr>
        <w:tabs>
          <w:tab w:val="clear" w:pos="360"/>
          <w:tab w:val="left" w:pos="0"/>
          <w:tab w:val="left" w:pos="914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Структура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информационной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среды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образовательного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учреждения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включает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следующие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компоненты:</w:t>
      </w:r>
    </w:p>
    <w:p w:rsidR="00AF1AFF" w:rsidRPr="00B429A9" w:rsidRDefault="00C16AC1" w:rsidP="00B429A9">
      <w:pPr>
        <w:pStyle w:val="a4"/>
        <w:numPr>
          <w:ilvl w:val="2"/>
          <w:numId w:val="11"/>
        </w:numPr>
        <w:tabs>
          <w:tab w:val="clear" w:pos="360"/>
          <w:tab w:val="left" w:pos="0"/>
          <w:tab w:val="left" w:pos="1625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организационно-управленческие компоненты: законодательные, нормативно-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методические и распорядительные документы, должностные обязанности, инструкции 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регламенты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деятельности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3"/>
          <w:sz w:val="28"/>
          <w:szCs w:val="28"/>
        </w:rPr>
        <w:t xml:space="preserve"> </w:t>
      </w:r>
      <w:r w:rsidRPr="00B429A9">
        <w:rPr>
          <w:sz w:val="28"/>
          <w:szCs w:val="28"/>
        </w:rPr>
        <w:t>управления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ИОС ОУ;</w:t>
      </w:r>
    </w:p>
    <w:p w:rsidR="00AF1AFF" w:rsidRPr="00B429A9" w:rsidRDefault="00C16AC1" w:rsidP="00B429A9">
      <w:pPr>
        <w:pStyle w:val="a4"/>
        <w:numPr>
          <w:ilvl w:val="2"/>
          <w:numId w:val="11"/>
        </w:numPr>
        <w:tabs>
          <w:tab w:val="clear" w:pos="360"/>
          <w:tab w:val="left" w:pos="0"/>
          <w:tab w:val="left" w:pos="1905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программные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компоненты: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операционные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системы;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прикладные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средства;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программно-методические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комплексы,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цифровые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образовательные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ресурсы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(ЦОР)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2"/>
          <w:sz w:val="28"/>
          <w:szCs w:val="28"/>
        </w:rPr>
        <w:t xml:space="preserve"> </w:t>
      </w:r>
      <w:r w:rsidRPr="00B429A9">
        <w:rPr>
          <w:sz w:val="28"/>
          <w:szCs w:val="28"/>
        </w:rPr>
        <w:t>учебно-методические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материалы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(УММ,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УМК);</w:t>
      </w:r>
    </w:p>
    <w:p w:rsidR="00AF1AFF" w:rsidRPr="00B429A9" w:rsidRDefault="00C16AC1" w:rsidP="00B429A9">
      <w:pPr>
        <w:pStyle w:val="a4"/>
        <w:numPr>
          <w:ilvl w:val="2"/>
          <w:numId w:val="11"/>
        </w:numPr>
        <w:tabs>
          <w:tab w:val="clear" w:pos="360"/>
          <w:tab w:val="left" w:pos="0"/>
          <w:tab w:val="left" w:pos="1673"/>
        </w:tabs>
        <w:ind w:left="0" w:right="45" w:firstLine="284"/>
        <w:rPr>
          <w:sz w:val="28"/>
          <w:szCs w:val="28"/>
        </w:rPr>
      </w:pPr>
      <w:proofErr w:type="gramStart"/>
      <w:r w:rsidRPr="00B429A9">
        <w:rPr>
          <w:sz w:val="28"/>
          <w:szCs w:val="28"/>
        </w:rPr>
        <w:t>технические к</w:t>
      </w:r>
      <w:r w:rsidR="004E37E6" w:rsidRPr="00B429A9">
        <w:rPr>
          <w:sz w:val="28"/>
          <w:szCs w:val="28"/>
        </w:rPr>
        <w:t>омпоненты: компьютерный класс (1</w:t>
      </w:r>
      <w:r w:rsidRPr="00B429A9">
        <w:rPr>
          <w:sz w:val="28"/>
          <w:szCs w:val="28"/>
        </w:rPr>
        <w:t xml:space="preserve"> шт.);</w:t>
      </w:r>
      <w:r w:rsidRPr="00B429A9">
        <w:rPr>
          <w:spacing w:val="1"/>
          <w:sz w:val="28"/>
          <w:szCs w:val="28"/>
        </w:rPr>
        <w:t xml:space="preserve"> </w:t>
      </w:r>
      <w:proofErr w:type="spellStart"/>
      <w:r w:rsidRPr="00B429A9">
        <w:rPr>
          <w:sz w:val="28"/>
          <w:szCs w:val="28"/>
        </w:rPr>
        <w:t>мультимедийный</w:t>
      </w:r>
      <w:proofErr w:type="spellEnd"/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комплекс</w:t>
      </w:r>
      <w:r w:rsidRPr="00B429A9">
        <w:rPr>
          <w:spacing w:val="1"/>
          <w:sz w:val="28"/>
          <w:szCs w:val="28"/>
        </w:rPr>
        <w:t xml:space="preserve"> </w:t>
      </w:r>
      <w:r w:rsidR="004E37E6" w:rsidRPr="00B429A9">
        <w:rPr>
          <w:sz w:val="28"/>
          <w:szCs w:val="28"/>
        </w:rPr>
        <w:t>(7</w:t>
      </w:r>
      <w:r w:rsidRPr="00B429A9">
        <w:rPr>
          <w:sz w:val="28"/>
          <w:szCs w:val="28"/>
        </w:rPr>
        <w:t>шт.);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сканер</w:t>
      </w:r>
      <w:r w:rsidRPr="00B429A9">
        <w:rPr>
          <w:spacing w:val="1"/>
          <w:sz w:val="28"/>
          <w:szCs w:val="28"/>
        </w:rPr>
        <w:t xml:space="preserve"> </w:t>
      </w:r>
      <w:r w:rsidR="004E37E6" w:rsidRPr="00B429A9">
        <w:rPr>
          <w:sz w:val="28"/>
          <w:szCs w:val="28"/>
        </w:rPr>
        <w:t>(5</w:t>
      </w:r>
      <w:r w:rsidRPr="00B429A9">
        <w:rPr>
          <w:sz w:val="28"/>
          <w:szCs w:val="28"/>
        </w:rPr>
        <w:t>шт.);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компьютеры</w:t>
      </w:r>
      <w:r w:rsidR="004E37E6" w:rsidRPr="00B429A9">
        <w:rPr>
          <w:sz w:val="28"/>
          <w:szCs w:val="28"/>
        </w:rPr>
        <w:t xml:space="preserve"> (</w:t>
      </w:r>
      <w:r w:rsidR="004E37E6" w:rsidRPr="00B429A9">
        <w:rPr>
          <w:color w:val="FF0000"/>
          <w:sz w:val="28"/>
          <w:szCs w:val="28"/>
        </w:rPr>
        <w:t>15шт</w:t>
      </w:r>
      <w:r w:rsidR="004E37E6" w:rsidRPr="00B429A9">
        <w:rPr>
          <w:sz w:val="28"/>
          <w:szCs w:val="28"/>
        </w:rPr>
        <w:t>.); доска интерактивная (5</w:t>
      </w:r>
      <w:r w:rsidRPr="00B429A9">
        <w:rPr>
          <w:sz w:val="28"/>
          <w:szCs w:val="28"/>
        </w:rPr>
        <w:t xml:space="preserve"> шт.);  принтер</w:t>
      </w:r>
      <w:r w:rsidRPr="00B429A9">
        <w:rPr>
          <w:spacing w:val="-3"/>
          <w:sz w:val="28"/>
          <w:szCs w:val="28"/>
        </w:rPr>
        <w:t xml:space="preserve"> </w:t>
      </w:r>
      <w:r w:rsidR="004E37E6" w:rsidRPr="00B429A9">
        <w:rPr>
          <w:sz w:val="28"/>
          <w:szCs w:val="28"/>
        </w:rPr>
        <w:t>(7шт.); МФУ (3</w:t>
      </w:r>
      <w:r w:rsidRPr="00B429A9">
        <w:rPr>
          <w:sz w:val="28"/>
          <w:szCs w:val="28"/>
        </w:rPr>
        <w:t xml:space="preserve"> шт.)</w:t>
      </w:r>
      <w:proofErr w:type="gramEnd"/>
    </w:p>
    <w:p w:rsidR="00AF1AFF" w:rsidRPr="00B429A9" w:rsidRDefault="00AF1AFF" w:rsidP="00B429A9">
      <w:pPr>
        <w:pStyle w:val="a3"/>
        <w:tabs>
          <w:tab w:val="left" w:pos="0"/>
        </w:tabs>
        <w:ind w:right="45" w:firstLine="284"/>
        <w:jc w:val="both"/>
        <w:rPr>
          <w:sz w:val="28"/>
          <w:szCs w:val="28"/>
        </w:rPr>
      </w:pPr>
    </w:p>
    <w:p w:rsidR="00AF1AFF" w:rsidRPr="00B429A9" w:rsidRDefault="00C16AC1" w:rsidP="00B429A9">
      <w:pPr>
        <w:pStyle w:val="Heading1"/>
        <w:numPr>
          <w:ilvl w:val="0"/>
          <w:numId w:val="13"/>
        </w:numPr>
        <w:tabs>
          <w:tab w:val="left" w:pos="0"/>
          <w:tab w:val="left" w:pos="683"/>
          <w:tab w:val="left" w:pos="684"/>
          <w:tab w:val="left" w:pos="2602"/>
          <w:tab w:val="left" w:pos="4331"/>
        </w:tabs>
        <w:ind w:left="0" w:right="45" w:firstLine="284"/>
        <w:jc w:val="both"/>
        <w:rPr>
          <w:sz w:val="28"/>
          <w:szCs w:val="28"/>
        </w:rPr>
      </w:pPr>
      <w:r w:rsidRPr="00B429A9">
        <w:rPr>
          <w:sz w:val="28"/>
          <w:szCs w:val="28"/>
        </w:rPr>
        <w:t>Сопровождение</w:t>
      </w:r>
      <w:r w:rsidRPr="00B429A9">
        <w:rPr>
          <w:sz w:val="28"/>
          <w:szCs w:val="28"/>
        </w:rPr>
        <w:tab/>
        <w:t>программных</w:t>
      </w:r>
      <w:r w:rsidRPr="00B429A9">
        <w:rPr>
          <w:sz w:val="28"/>
          <w:szCs w:val="28"/>
        </w:rPr>
        <w:tab/>
        <w:t>компонентов</w:t>
      </w:r>
      <w:r w:rsidRPr="00B429A9">
        <w:rPr>
          <w:spacing w:val="9"/>
          <w:sz w:val="28"/>
          <w:szCs w:val="28"/>
        </w:rPr>
        <w:t xml:space="preserve"> </w:t>
      </w:r>
      <w:r w:rsidRPr="00B429A9">
        <w:rPr>
          <w:sz w:val="28"/>
          <w:szCs w:val="28"/>
        </w:rPr>
        <w:t>информационно-образовательной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среды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образовательного учреждения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701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Сопровождению</w:t>
      </w:r>
      <w:r w:rsidRPr="00B429A9">
        <w:rPr>
          <w:spacing w:val="33"/>
          <w:sz w:val="28"/>
          <w:szCs w:val="28"/>
        </w:rPr>
        <w:t xml:space="preserve"> </w:t>
      </w:r>
      <w:r w:rsidRPr="00B429A9">
        <w:rPr>
          <w:sz w:val="28"/>
          <w:szCs w:val="28"/>
        </w:rPr>
        <w:t>подлежат</w:t>
      </w:r>
      <w:r w:rsidRPr="00B429A9">
        <w:rPr>
          <w:spacing w:val="35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программные</w:t>
      </w:r>
      <w:r w:rsidRPr="00B429A9">
        <w:rPr>
          <w:spacing w:val="36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компоненты</w:t>
      </w:r>
      <w:r w:rsidRPr="00B429A9">
        <w:rPr>
          <w:spacing w:val="35"/>
          <w:sz w:val="28"/>
          <w:szCs w:val="28"/>
        </w:rPr>
        <w:t xml:space="preserve"> </w:t>
      </w:r>
      <w:r w:rsidRPr="00B429A9">
        <w:rPr>
          <w:sz w:val="28"/>
          <w:szCs w:val="28"/>
        </w:rPr>
        <w:t>ИОС,</w:t>
      </w:r>
      <w:r w:rsidRPr="00B429A9">
        <w:rPr>
          <w:spacing w:val="35"/>
          <w:sz w:val="28"/>
          <w:szCs w:val="28"/>
        </w:rPr>
        <w:t xml:space="preserve"> </w:t>
      </w:r>
      <w:proofErr w:type="gramStart"/>
      <w:r w:rsidRPr="00B429A9">
        <w:rPr>
          <w:sz w:val="28"/>
          <w:szCs w:val="28"/>
        </w:rPr>
        <w:t>находящееся</w:t>
      </w:r>
      <w:proofErr w:type="gramEnd"/>
      <w:r w:rsidRPr="00B429A9">
        <w:rPr>
          <w:spacing w:val="35"/>
          <w:sz w:val="28"/>
          <w:szCs w:val="28"/>
        </w:rPr>
        <w:t xml:space="preserve"> </w:t>
      </w:r>
      <w:r w:rsidRPr="00B429A9">
        <w:rPr>
          <w:sz w:val="28"/>
          <w:szCs w:val="28"/>
        </w:rPr>
        <w:t>на</w:t>
      </w:r>
      <w:r w:rsidRPr="00B429A9">
        <w:rPr>
          <w:spacing w:val="34"/>
          <w:sz w:val="28"/>
          <w:szCs w:val="28"/>
        </w:rPr>
        <w:t xml:space="preserve"> </w:t>
      </w:r>
      <w:r w:rsidRPr="00B429A9">
        <w:rPr>
          <w:sz w:val="28"/>
          <w:szCs w:val="28"/>
        </w:rPr>
        <w:t>балансе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образовательного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учреждения.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663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Формами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сопровождения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программных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компонентов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ИОС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являются:</w:t>
      </w:r>
    </w:p>
    <w:p w:rsidR="00AF1AFF" w:rsidRPr="00B429A9" w:rsidRDefault="00C16AC1" w:rsidP="00B429A9">
      <w:pPr>
        <w:pStyle w:val="a4"/>
        <w:numPr>
          <w:ilvl w:val="0"/>
          <w:numId w:val="10"/>
        </w:numPr>
        <w:tabs>
          <w:tab w:val="left" w:pos="0"/>
          <w:tab w:val="left" w:pos="1021"/>
          <w:tab w:val="left" w:pos="1022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гарантийное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обслуживание,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осуществляемое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поставщиком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или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производителем;</w:t>
      </w:r>
    </w:p>
    <w:p w:rsidR="00AF1AFF" w:rsidRPr="00B429A9" w:rsidRDefault="00C16AC1" w:rsidP="00B429A9">
      <w:pPr>
        <w:pStyle w:val="a4"/>
        <w:numPr>
          <w:ilvl w:val="0"/>
          <w:numId w:val="10"/>
        </w:numPr>
        <w:tabs>
          <w:tab w:val="left" w:pos="0"/>
          <w:tab w:val="left" w:pos="1021"/>
          <w:tab w:val="left" w:pos="1022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обновление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замена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версий;</w:t>
      </w:r>
    </w:p>
    <w:p w:rsidR="00AF1AFF" w:rsidRPr="00B429A9" w:rsidRDefault="00C16AC1" w:rsidP="00B429A9">
      <w:pPr>
        <w:pStyle w:val="a4"/>
        <w:numPr>
          <w:ilvl w:val="0"/>
          <w:numId w:val="10"/>
        </w:numPr>
        <w:tabs>
          <w:tab w:val="left" w:pos="0"/>
          <w:tab w:val="left" w:pos="1021"/>
          <w:tab w:val="left" w:pos="1022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выполнение</w:t>
      </w:r>
      <w:r w:rsidRPr="00B429A9">
        <w:rPr>
          <w:spacing w:val="-6"/>
          <w:sz w:val="28"/>
          <w:szCs w:val="28"/>
        </w:rPr>
        <w:t xml:space="preserve"> </w:t>
      </w:r>
      <w:r w:rsidRPr="00B429A9">
        <w:rPr>
          <w:sz w:val="28"/>
          <w:szCs w:val="28"/>
        </w:rPr>
        <w:t>мероприятий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антивирусной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защиты;</w:t>
      </w:r>
    </w:p>
    <w:p w:rsidR="00AF1AFF" w:rsidRPr="00B429A9" w:rsidRDefault="00C16AC1" w:rsidP="00B429A9">
      <w:pPr>
        <w:pStyle w:val="a4"/>
        <w:numPr>
          <w:ilvl w:val="0"/>
          <w:numId w:val="10"/>
        </w:numPr>
        <w:tabs>
          <w:tab w:val="left" w:pos="0"/>
          <w:tab w:val="left" w:pos="1021"/>
          <w:tab w:val="left" w:pos="1022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резервное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копирование</w:t>
      </w:r>
      <w:r w:rsidRPr="00B429A9">
        <w:rPr>
          <w:spacing w:val="-7"/>
          <w:sz w:val="28"/>
          <w:szCs w:val="28"/>
        </w:rPr>
        <w:t xml:space="preserve"> </w:t>
      </w:r>
      <w:r w:rsidRPr="00B429A9">
        <w:rPr>
          <w:sz w:val="28"/>
          <w:szCs w:val="28"/>
        </w:rPr>
        <w:t>и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восстановление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файлов;</w:t>
      </w:r>
    </w:p>
    <w:p w:rsidR="00AF1AFF" w:rsidRPr="00B429A9" w:rsidRDefault="00C16AC1" w:rsidP="00B429A9">
      <w:pPr>
        <w:pStyle w:val="a4"/>
        <w:numPr>
          <w:ilvl w:val="0"/>
          <w:numId w:val="10"/>
        </w:numPr>
        <w:tabs>
          <w:tab w:val="left" w:pos="0"/>
          <w:tab w:val="left" w:pos="1021"/>
          <w:tab w:val="left" w:pos="1022"/>
          <w:tab w:val="left" w:pos="2388"/>
          <w:tab w:val="left" w:pos="2786"/>
          <w:tab w:val="left" w:pos="3748"/>
          <w:tab w:val="left" w:pos="5278"/>
          <w:tab w:val="left" w:pos="6281"/>
          <w:tab w:val="left" w:pos="6799"/>
          <w:tab w:val="left" w:pos="8749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аварийные</w:t>
      </w:r>
      <w:r w:rsidRPr="00B429A9">
        <w:rPr>
          <w:sz w:val="28"/>
          <w:szCs w:val="28"/>
        </w:rPr>
        <w:tab/>
        <w:t>и</w:t>
      </w:r>
      <w:r w:rsidRPr="00B429A9">
        <w:rPr>
          <w:sz w:val="28"/>
          <w:szCs w:val="28"/>
        </w:rPr>
        <w:tab/>
        <w:t>другие</w:t>
      </w:r>
      <w:r w:rsidRPr="00B429A9">
        <w:rPr>
          <w:sz w:val="28"/>
          <w:szCs w:val="28"/>
        </w:rPr>
        <w:tab/>
        <w:t>неотложные</w:t>
      </w:r>
      <w:r w:rsidRPr="00B429A9">
        <w:rPr>
          <w:sz w:val="28"/>
          <w:szCs w:val="28"/>
        </w:rPr>
        <w:tab/>
        <w:t>работы</w:t>
      </w:r>
      <w:r w:rsidRPr="00B429A9">
        <w:rPr>
          <w:sz w:val="28"/>
          <w:szCs w:val="28"/>
        </w:rPr>
        <w:tab/>
        <w:t>по</w:t>
      </w:r>
      <w:r w:rsidRPr="00B429A9">
        <w:rPr>
          <w:sz w:val="28"/>
          <w:szCs w:val="28"/>
        </w:rPr>
        <w:tab/>
        <w:t>восстановлению</w:t>
      </w:r>
      <w:r w:rsidRPr="00B429A9">
        <w:rPr>
          <w:sz w:val="28"/>
          <w:szCs w:val="28"/>
        </w:rPr>
        <w:tab/>
      </w:r>
      <w:r w:rsidRPr="00B429A9">
        <w:rPr>
          <w:spacing w:val="-1"/>
          <w:sz w:val="28"/>
          <w:szCs w:val="28"/>
        </w:rPr>
        <w:t>функций</w:t>
      </w:r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программного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обеспечения;</w:t>
      </w:r>
    </w:p>
    <w:p w:rsidR="00AF1AFF" w:rsidRPr="00B429A9" w:rsidRDefault="00C16AC1" w:rsidP="00B429A9">
      <w:pPr>
        <w:pStyle w:val="a4"/>
        <w:numPr>
          <w:ilvl w:val="0"/>
          <w:numId w:val="10"/>
        </w:numPr>
        <w:tabs>
          <w:tab w:val="left" w:pos="0"/>
          <w:tab w:val="left" w:pos="1021"/>
          <w:tab w:val="left" w:pos="1022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техническое</w:t>
      </w:r>
      <w:r w:rsidRPr="00B429A9">
        <w:rPr>
          <w:spacing w:val="-6"/>
          <w:sz w:val="28"/>
          <w:szCs w:val="28"/>
        </w:rPr>
        <w:t xml:space="preserve"> </w:t>
      </w:r>
      <w:r w:rsidRPr="00B429A9">
        <w:rPr>
          <w:sz w:val="28"/>
          <w:szCs w:val="28"/>
        </w:rPr>
        <w:t>консультирование.</w:t>
      </w:r>
    </w:p>
    <w:p w:rsidR="00AF1AFF" w:rsidRPr="00B429A9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663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Субъектами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сопровождения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являются:</w:t>
      </w:r>
    </w:p>
    <w:p w:rsidR="00AF1AFF" w:rsidRPr="00B429A9" w:rsidRDefault="00C16AC1" w:rsidP="00B429A9">
      <w:pPr>
        <w:pStyle w:val="a4"/>
        <w:numPr>
          <w:ilvl w:val="0"/>
          <w:numId w:val="9"/>
        </w:numPr>
        <w:tabs>
          <w:tab w:val="left" w:pos="0"/>
          <w:tab w:val="left" w:pos="1021"/>
          <w:tab w:val="left" w:pos="1022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должностные</w:t>
      </w:r>
      <w:r w:rsidRPr="00B429A9">
        <w:rPr>
          <w:spacing w:val="-5"/>
          <w:sz w:val="28"/>
          <w:szCs w:val="28"/>
        </w:rPr>
        <w:t xml:space="preserve"> </w:t>
      </w:r>
      <w:r w:rsidRPr="00B429A9">
        <w:rPr>
          <w:sz w:val="28"/>
          <w:szCs w:val="28"/>
        </w:rPr>
        <w:t>лица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образовательного учреждения</w:t>
      </w:r>
      <w:r w:rsidRPr="00B429A9">
        <w:rPr>
          <w:spacing w:val="1"/>
          <w:sz w:val="28"/>
          <w:szCs w:val="28"/>
        </w:rPr>
        <w:t xml:space="preserve"> </w:t>
      </w:r>
      <w:r w:rsidRPr="00B429A9">
        <w:rPr>
          <w:sz w:val="28"/>
          <w:szCs w:val="28"/>
        </w:rPr>
        <w:t>–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системный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администратор;</w:t>
      </w:r>
    </w:p>
    <w:p w:rsidR="00AF1AFF" w:rsidRPr="00B429A9" w:rsidRDefault="00C16AC1" w:rsidP="00B429A9">
      <w:pPr>
        <w:pStyle w:val="a4"/>
        <w:numPr>
          <w:ilvl w:val="0"/>
          <w:numId w:val="9"/>
        </w:numPr>
        <w:tabs>
          <w:tab w:val="left" w:pos="0"/>
          <w:tab w:val="left" w:pos="1021"/>
          <w:tab w:val="left" w:pos="1022"/>
          <w:tab w:val="left" w:pos="2350"/>
          <w:tab w:val="left" w:pos="3949"/>
          <w:tab w:val="left" w:pos="6005"/>
          <w:tab w:val="left" w:pos="7535"/>
          <w:tab w:val="left" w:pos="7916"/>
        </w:tabs>
        <w:ind w:left="0" w:right="45" w:firstLine="284"/>
        <w:rPr>
          <w:sz w:val="28"/>
          <w:szCs w:val="28"/>
        </w:rPr>
      </w:pPr>
      <w:r w:rsidRPr="00B429A9">
        <w:rPr>
          <w:sz w:val="28"/>
          <w:szCs w:val="28"/>
        </w:rPr>
        <w:t>работники</w:t>
      </w:r>
      <w:r w:rsidRPr="00B429A9">
        <w:rPr>
          <w:sz w:val="28"/>
          <w:szCs w:val="28"/>
        </w:rPr>
        <w:tab/>
        <w:t>организаций,</w:t>
      </w:r>
      <w:r w:rsidRPr="00B429A9">
        <w:rPr>
          <w:sz w:val="28"/>
          <w:szCs w:val="28"/>
        </w:rPr>
        <w:tab/>
        <w:t>осуществляющих</w:t>
      </w:r>
      <w:r w:rsidRPr="00B429A9">
        <w:rPr>
          <w:sz w:val="28"/>
          <w:szCs w:val="28"/>
        </w:rPr>
        <w:tab/>
        <w:t>гарантийное</w:t>
      </w:r>
      <w:r w:rsidRPr="00B429A9">
        <w:rPr>
          <w:sz w:val="28"/>
          <w:szCs w:val="28"/>
        </w:rPr>
        <w:tab/>
        <w:t>и</w:t>
      </w:r>
      <w:r w:rsidRPr="00B429A9">
        <w:rPr>
          <w:sz w:val="28"/>
          <w:szCs w:val="28"/>
        </w:rPr>
        <w:tab/>
      </w:r>
      <w:proofErr w:type="spellStart"/>
      <w:r w:rsidRPr="00B429A9">
        <w:rPr>
          <w:spacing w:val="-1"/>
          <w:sz w:val="28"/>
          <w:szCs w:val="28"/>
        </w:rPr>
        <w:t>постгарантийное</w:t>
      </w:r>
      <w:proofErr w:type="spellEnd"/>
      <w:r w:rsidRPr="00B429A9">
        <w:rPr>
          <w:spacing w:val="-57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обслуживание</w:t>
      </w:r>
      <w:r w:rsidRPr="00B429A9">
        <w:rPr>
          <w:spacing w:val="-2"/>
          <w:sz w:val="28"/>
          <w:szCs w:val="28"/>
        </w:rPr>
        <w:t xml:space="preserve"> </w:t>
      </w:r>
      <w:r w:rsidRPr="00B429A9">
        <w:rPr>
          <w:sz w:val="28"/>
          <w:szCs w:val="28"/>
        </w:rPr>
        <w:t>на</w:t>
      </w:r>
      <w:r w:rsidRPr="00B429A9">
        <w:rPr>
          <w:spacing w:val="-1"/>
          <w:sz w:val="28"/>
          <w:szCs w:val="28"/>
        </w:rPr>
        <w:t xml:space="preserve"> </w:t>
      </w:r>
      <w:r w:rsidRPr="00B429A9">
        <w:rPr>
          <w:sz w:val="28"/>
          <w:szCs w:val="28"/>
        </w:rPr>
        <w:t>основании договоров.</w:t>
      </w:r>
    </w:p>
    <w:p w:rsidR="00AF1AFF" w:rsidRPr="004E37E6" w:rsidRDefault="00C16AC1" w:rsidP="00B429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663"/>
        </w:tabs>
        <w:ind w:left="0" w:right="45" w:firstLine="284"/>
        <w:rPr>
          <w:sz w:val="24"/>
        </w:rPr>
        <w:sectPr w:rsidR="00AF1AFF" w:rsidRPr="004E37E6">
          <w:footerReference w:type="default" r:id="rId8"/>
          <w:pgSz w:w="11910" w:h="16840"/>
          <w:pgMar w:top="1040" w:right="400" w:bottom="1200" w:left="1400" w:header="0" w:footer="1003" w:gutter="0"/>
          <w:cols w:space="720"/>
        </w:sectPr>
      </w:pPr>
      <w:r w:rsidRPr="00B429A9">
        <w:rPr>
          <w:sz w:val="28"/>
          <w:szCs w:val="28"/>
        </w:rPr>
        <w:t>Регламент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профилактического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обслуживания</w:t>
      </w:r>
      <w:r w:rsidRPr="00B429A9">
        <w:rPr>
          <w:spacing w:val="-3"/>
          <w:sz w:val="28"/>
          <w:szCs w:val="28"/>
        </w:rPr>
        <w:t xml:space="preserve"> </w:t>
      </w:r>
      <w:r w:rsidRPr="00B429A9">
        <w:rPr>
          <w:sz w:val="28"/>
          <w:szCs w:val="28"/>
        </w:rPr>
        <w:t>включает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следующие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виды</w:t>
      </w:r>
      <w:r w:rsidRPr="00B429A9">
        <w:rPr>
          <w:spacing w:val="-4"/>
          <w:sz w:val="28"/>
          <w:szCs w:val="28"/>
        </w:rPr>
        <w:t xml:space="preserve"> </w:t>
      </w:r>
      <w:r w:rsidRPr="00B429A9">
        <w:rPr>
          <w:sz w:val="28"/>
          <w:szCs w:val="28"/>
        </w:rPr>
        <w:t>работ</w:t>
      </w:r>
    </w:p>
    <w:p w:rsidR="00AF1AFF" w:rsidRPr="005243A9" w:rsidRDefault="004E37E6" w:rsidP="005243A9">
      <w:pPr>
        <w:tabs>
          <w:tab w:val="left" w:pos="0"/>
        </w:tabs>
        <w:ind w:right="45" w:firstLine="284"/>
        <w:rPr>
          <w:sz w:val="28"/>
          <w:szCs w:val="28"/>
        </w:rPr>
      </w:pPr>
      <w:r>
        <w:rPr>
          <w:sz w:val="24"/>
        </w:rPr>
        <w:lastRenderedPageBreak/>
        <w:t xml:space="preserve">             </w:t>
      </w:r>
      <w:r w:rsidR="00C16AC1" w:rsidRPr="005243A9">
        <w:rPr>
          <w:sz w:val="28"/>
          <w:szCs w:val="28"/>
        </w:rPr>
        <w:t>обновление</w:t>
      </w:r>
      <w:r w:rsidR="00C16AC1" w:rsidRPr="005243A9">
        <w:rPr>
          <w:spacing w:val="1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антивирусного</w:t>
      </w:r>
      <w:r w:rsidR="00C16AC1" w:rsidRPr="005243A9">
        <w:rPr>
          <w:spacing w:val="1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программного</w:t>
      </w:r>
      <w:r w:rsidR="00C16AC1" w:rsidRPr="005243A9">
        <w:rPr>
          <w:spacing w:val="1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обеспечения,</w:t>
      </w:r>
      <w:r w:rsidR="00C16AC1" w:rsidRPr="005243A9">
        <w:rPr>
          <w:spacing w:val="1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проверка</w:t>
      </w:r>
      <w:r w:rsidR="00C16AC1" w:rsidRPr="005243A9">
        <w:rPr>
          <w:spacing w:val="1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устройств</w:t>
      </w:r>
      <w:r w:rsidR="00C16AC1" w:rsidRPr="005243A9">
        <w:rPr>
          <w:spacing w:val="1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постоянного</w:t>
      </w:r>
      <w:r w:rsidR="00C16AC1" w:rsidRPr="005243A9">
        <w:rPr>
          <w:spacing w:val="-4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хранения</w:t>
      </w:r>
      <w:r w:rsidR="00C16AC1" w:rsidRPr="005243A9">
        <w:rPr>
          <w:spacing w:val="-3"/>
          <w:sz w:val="28"/>
          <w:szCs w:val="28"/>
        </w:rPr>
        <w:t xml:space="preserve"> </w:t>
      </w:r>
      <w:r w:rsidR="00C16AC1" w:rsidRPr="005243A9">
        <w:rPr>
          <w:sz w:val="28"/>
          <w:szCs w:val="28"/>
        </w:rPr>
        <w:t>информации;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инсталляция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программного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(кроме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продуктов,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инсталлируемых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специалистами производителя или поставщика) по мере поступления программных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продуктов;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проверка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установка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критических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обновлений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операционной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системы;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установка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обновлений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программного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проверка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дефрагментация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жестких дисков;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приведение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в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стандартное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состояние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профиля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пользователей;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администрирование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сети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(регистрация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редактирование</w:t>
      </w:r>
      <w:r w:rsidRPr="005243A9">
        <w:rPr>
          <w:spacing w:val="6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пользовательских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учетных записей, сетевых прав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и ограничений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доступа);</w:t>
      </w:r>
    </w:p>
    <w:p w:rsidR="00AF1AFF" w:rsidRPr="005243A9" w:rsidRDefault="00C16AC1" w:rsidP="005243A9">
      <w:pPr>
        <w:pStyle w:val="a4"/>
        <w:numPr>
          <w:ilvl w:val="0"/>
          <w:numId w:val="8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структурирование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оптимизация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данных.</w:t>
      </w:r>
    </w:p>
    <w:p w:rsidR="00AF1AFF" w:rsidRPr="005243A9" w:rsidRDefault="00C16AC1" w:rsidP="005243A9">
      <w:pPr>
        <w:pStyle w:val="Heading1"/>
        <w:numPr>
          <w:ilvl w:val="0"/>
          <w:numId w:val="13"/>
        </w:numPr>
        <w:tabs>
          <w:tab w:val="left" w:pos="0"/>
          <w:tab w:val="left" w:pos="662"/>
        </w:tabs>
        <w:ind w:left="302" w:right="45" w:firstLine="284"/>
        <w:jc w:val="both"/>
        <w:rPr>
          <w:sz w:val="28"/>
          <w:szCs w:val="28"/>
        </w:rPr>
      </w:pPr>
      <w:r w:rsidRPr="005243A9">
        <w:rPr>
          <w:sz w:val="28"/>
          <w:szCs w:val="28"/>
        </w:rPr>
        <w:t>Организация безопасной эксплуатации информационно-образовательной среды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образовательного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num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Безопасная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эксплуатация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включает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следующие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компоненты:</w:t>
      </w:r>
    </w:p>
    <w:p w:rsidR="00AF1AFF" w:rsidRPr="005243A9" w:rsidRDefault="00C16AC1" w:rsidP="005243A9">
      <w:pPr>
        <w:pStyle w:val="a4"/>
        <w:numPr>
          <w:ilvl w:val="0"/>
          <w:numId w:val="7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информационная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безопасность: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сохранности,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целостности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работоспособности</w:t>
      </w:r>
      <w:r w:rsidRPr="005243A9">
        <w:rPr>
          <w:sz w:val="28"/>
          <w:szCs w:val="28"/>
        </w:rPr>
        <w:tab/>
        <w:t>информационных</w:t>
      </w:r>
      <w:r w:rsidRPr="005243A9">
        <w:rPr>
          <w:sz w:val="28"/>
          <w:szCs w:val="28"/>
        </w:rPr>
        <w:tab/>
        <w:t>ресурсов,</w:t>
      </w:r>
      <w:r w:rsidRPr="005243A9">
        <w:rPr>
          <w:sz w:val="28"/>
          <w:szCs w:val="28"/>
        </w:rPr>
        <w:tab/>
        <w:t>профилактика</w:t>
      </w:r>
      <w:r w:rsidRPr="005243A9">
        <w:rPr>
          <w:spacing w:val="-58"/>
          <w:sz w:val="28"/>
          <w:szCs w:val="28"/>
        </w:rPr>
        <w:t xml:space="preserve"> </w:t>
      </w:r>
      <w:r w:rsidRPr="005243A9">
        <w:rPr>
          <w:sz w:val="28"/>
          <w:szCs w:val="28"/>
        </w:rPr>
        <w:t>несанкционированного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доступа,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использования,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копирования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удаления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информации,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а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также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изменения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структуры информационных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ресурсов;</w:t>
      </w:r>
    </w:p>
    <w:p w:rsidR="00AF1AFF" w:rsidRPr="005243A9" w:rsidRDefault="00C16AC1" w:rsidP="005243A9">
      <w:pPr>
        <w:pStyle w:val="a4"/>
        <w:numPr>
          <w:ilvl w:val="0"/>
          <w:numId w:val="7"/>
        </w:numPr>
        <w:tabs>
          <w:tab w:val="num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технологическая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безопасность: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стабильности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функционирования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технических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предупреждение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нецелесообразного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использования,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нарушения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работоспособности,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преждевременного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износа,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повреждения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3"/>
          <w:sz w:val="28"/>
          <w:szCs w:val="28"/>
        </w:rPr>
        <w:t xml:space="preserve"> </w:t>
      </w:r>
      <w:r w:rsidRPr="005243A9">
        <w:rPr>
          <w:sz w:val="28"/>
          <w:szCs w:val="28"/>
        </w:rPr>
        <w:t>уничтожения оборудования;</w:t>
      </w:r>
    </w:p>
    <w:p w:rsidR="00AF1AFF" w:rsidRPr="005243A9" w:rsidRDefault="00C16AC1" w:rsidP="005243A9">
      <w:pPr>
        <w:pStyle w:val="a4"/>
        <w:numPr>
          <w:ilvl w:val="0"/>
          <w:numId w:val="7"/>
        </w:numPr>
        <w:tabs>
          <w:tab w:val="num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техническая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безопасность: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предупреждение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минимизация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неблагоприятного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воздействия оборудования на организм пользователя, нарушения правил техники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оборудования,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профилактика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поражения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пользователей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электрическим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током;</w:t>
      </w:r>
    </w:p>
    <w:p w:rsidR="00AF1AFF" w:rsidRPr="005243A9" w:rsidRDefault="00C16AC1" w:rsidP="005243A9">
      <w:pPr>
        <w:pStyle w:val="a4"/>
        <w:numPr>
          <w:ilvl w:val="0"/>
          <w:numId w:val="7"/>
        </w:numPr>
        <w:tabs>
          <w:tab w:val="num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организационная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безопасность: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предупреждение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оборудования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лицами,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владеющими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необходимыми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пользовательскими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компетентностями,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профилактика использования оборудования в целях, не соответствующих целям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деятельности образовательного</w:t>
      </w:r>
      <w:r w:rsidRPr="005243A9">
        <w:rPr>
          <w:spacing w:val="2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78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Безопасная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эксплуатация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обеспечивается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организационными,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программными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аппаратными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средствами,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человеческими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ресурсами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(материально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ответственными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лицами).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663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Организационными</w:t>
      </w:r>
      <w:r w:rsidRPr="005243A9">
        <w:rPr>
          <w:spacing w:val="-6"/>
          <w:sz w:val="28"/>
          <w:szCs w:val="28"/>
        </w:rPr>
        <w:t xml:space="preserve"> </w:t>
      </w:r>
      <w:r w:rsidRPr="005243A9">
        <w:rPr>
          <w:sz w:val="28"/>
          <w:szCs w:val="28"/>
        </w:rPr>
        <w:t>средствами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являются:</w:t>
      </w:r>
    </w:p>
    <w:p w:rsidR="00AF1AFF" w:rsidRPr="005243A9" w:rsidRDefault="00C16AC1" w:rsidP="005243A9">
      <w:pPr>
        <w:pStyle w:val="a4"/>
        <w:numPr>
          <w:ilvl w:val="0"/>
          <w:numId w:val="6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разработка</w:t>
      </w:r>
      <w:r w:rsidRPr="005243A9">
        <w:rPr>
          <w:spacing w:val="37"/>
          <w:sz w:val="28"/>
          <w:szCs w:val="28"/>
        </w:rPr>
        <w:t xml:space="preserve"> </w:t>
      </w:r>
      <w:r w:rsidRPr="005243A9">
        <w:rPr>
          <w:sz w:val="28"/>
          <w:szCs w:val="28"/>
        </w:rPr>
        <w:t>нормативных</w:t>
      </w:r>
      <w:r w:rsidRPr="005243A9">
        <w:rPr>
          <w:spacing w:val="39"/>
          <w:sz w:val="28"/>
          <w:szCs w:val="28"/>
        </w:rPr>
        <w:t xml:space="preserve"> </w:t>
      </w:r>
      <w:r w:rsidRPr="005243A9">
        <w:rPr>
          <w:sz w:val="28"/>
          <w:szCs w:val="28"/>
        </w:rPr>
        <w:t>документов,</w:t>
      </w:r>
      <w:r w:rsidRPr="005243A9">
        <w:rPr>
          <w:spacing w:val="38"/>
          <w:sz w:val="28"/>
          <w:szCs w:val="28"/>
        </w:rPr>
        <w:t xml:space="preserve"> </w:t>
      </w:r>
      <w:r w:rsidRPr="005243A9">
        <w:rPr>
          <w:sz w:val="28"/>
          <w:szCs w:val="28"/>
        </w:rPr>
        <w:t>регламентирующих</w:t>
      </w:r>
      <w:r w:rsidRPr="005243A9">
        <w:rPr>
          <w:spacing w:val="40"/>
          <w:sz w:val="28"/>
          <w:szCs w:val="28"/>
        </w:rPr>
        <w:t xml:space="preserve"> </w:t>
      </w:r>
      <w:r w:rsidRPr="005243A9">
        <w:rPr>
          <w:sz w:val="28"/>
          <w:szCs w:val="28"/>
        </w:rPr>
        <w:t>вопросы</w:t>
      </w:r>
      <w:r w:rsidRPr="005243A9">
        <w:rPr>
          <w:spacing w:val="37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безопасной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эксплуатации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ИОС;</w:t>
      </w:r>
    </w:p>
    <w:p w:rsidR="00AF1AFF" w:rsidRPr="005243A9" w:rsidRDefault="00C16AC1" w:rsidP="005243A9">
      <w:pPr>
        <w:pStyle w:val="a4"/>
        <w:numPr>
          <w:ilvl w:val="0"/>
          <w:numId w:val="6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проведение инструктажей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работников 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учащихся по безопасному использованию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ИОС;</w:t>
      </w:r>
    </w:p>
    <w:p w:rsidR="00AF1AFF" w:rsidRPr="005243A9" w:rsidRDefault="00C16AC1" w:rsidP="005243A9">
      <w:pPr>
        <w:pStyle w:val="a4"/>
        <w:numPr>
          <w:ilvl w:val="0"/>
          <w:numId w:val="6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упорядочивание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форм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ИОС;</w:t>
      </w:r>
    </w:p>
    <w:p w:rsidR="00AF1AFF" w:rsidRPr="005243A9" w:rsidRDefault="00C16AC1" w:rsidP="005243A9">
      <w:pPr>
        <w:pStyle w:val="a4"/>
        <w:numPr>
          <w:ilvl w:val="0"/>
          <w:numId w:val="6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регламентация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учетной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контрольной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деятельности;</w:t>
      </w:r>
    </w:p>
    <w:p w:rsidR="00AF1AFF" w:rsidRPr="005243A9" w:rsidRDefault="00C16AC1" w:rsidP="005243A9">
      <w:pPr>
        <w:pStyle w:val="a4"/>
        <w:numPr>
          <w:ilvl w:val="0"/>
          <w:numId w:val="6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нормативно-правовыми</w:t>
      </w:r>
      <w:r w:rsidRPr="005243A9">
        <w:rPr>
          <w:spacing w:val="5"/>
          <w:sz w:val="28"/>
          <w:szCs w:val="28"/>
        </w:rPr>
        <w:t xml:space="preserve"> </w:t>
      </w:r>
      <w:r w:rsidRPr="005243A9">
        <w:rPr>
          <w:sz w:val="28"/>
          <w:szCs w:val="28"/>
        </w:rPr>
        <w:t>документами,</w:t>
      </w:r>
      <w:r w:rsidRPr="005243A9">
        <w:rPr>
          <w:spacing w:val="4"/>
          <w:sz w:val="28"/>
          <w:szCs w:val="28"/>
        </w:rPr>
        <w:t xml:space="preserve"> </w:t>
      </w:r>
      <w:r w:rsidRPr="005243A9">
        <w:rPr>
          <w:sz w:val="28"/>
          <w:szCs w:val="28"/>
        </w:rPr>
        <w:t>регламентирующими</w:t>
      </w:r>
      <w:r w:rsidRPr="005243A9">
        <w:rPr>
          <w:spacing w:val="10"/>
          <w:sz w:val="28"/>
          <w:szCs w:val="28"/>
        </w:rPr>
        <w:t xml:space="preserve"> </w:t>
      </w:r>
      <w:r w:rsidRPr="005243A9">
        <w:rPr>
          <w:sz w:val="28"/>
          <w:szCs w:val="28"/>
        </w:rPr>
        <w:t>условия</w:t>
      </w:r>
      <w:r w:rsidRPr="005243A9">
        <w:rPr>
          <w:spacing w:val="6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размещения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оборудования</w:t>
      </w:r>
      <w:r w:rsidRPr="005243A9">
        <w:rPr>
          <w:spacing w:val="-1"/>
          <w:sz w:val="28"/>
          <w:szCs w:val="28"/>
        </w:rPr>
        <w:t xml:space="preserve"> </w:t>
      </w:r>
      <w:proofErr w:type="gramStart"/>
      <w:r w:rsidRPr="005243A9">
        <w:rPr>
          <w:sz w:val="28"/>
          <w:szCs w:val="28"/>
        </w:rPr>
        <w:t>согласно требований</w:t>
      </w:r>
      <w:proofErr w:type="gramEnd"/>
      <w:r w:rsidRPr="005243A9">
        <w:rPr>
          <w:sz w:val="28"/>
          <w:szCs w:val="28"/>
        </w:rPr>
        <w:t xml:space="preserve"> </w:t>
      </w:r>
      <w:proofErr w:type="spellStart"/>
      <w:r w:rsidRPr="005243A9">
        <w:rPr>
          <w:sz w:val="28"/>
          <w:szCs w:val="28"/>
        </w:rPr>
        <w:t>СанПин</w:t>
      </w:r>
      <w:proofErr w:type="spellEnd"/>
      <w:r w:rsidRPr="005243A9">
        <w:rPr>
          <w:sz w:val="28"/>
          <w:szCs w:val="28"/>
        </w:rPr>
        <w:t>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663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lastRenderedPageBreak/>
        <w:t>Программными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средствами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безопасности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являются:</w:t>
      </w:r>
    </w:p>
    <w:p w:rsidR="00AF1AFF" w:rsidRPr="005243A9" w:rsidRDefault="00C16AC1" w:rsidP="005243A9">
      <w:pPr>
        <w:pStyle w:val="a4"/>
        <w:numPr>
          <w:ilvl w:val="0"/>
          <w:numId w:val="5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организация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антивирусного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мониторинга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защиты;</w:t>
      </w:r>
    </w:p>
    <w:p w:rsidR="00AF1AFF" w:rsidRPr="005243A9" w:rsidRDefault="00C16AC1" w:rsidP="005243A9">
      <w:pPr>
        <w:pStyle w:val="a4"/>
        <w:numPr>
          <w:ilvl w:val="0"/>
          <w:numId w:val="5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обеспечение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контроля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входящего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исходящего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трафика;</w:t>
      </w:r>
    </w:p>
    <w:p w:rsidR="00AF1AFF" w:rsidRPr="005243A9" w:rsidRDefault="00C16AC1" w:rsidP="005243A9">
      <w:pPr>
        <w:pStyle w:val="a4"/>
        <w:numPr>
          <w:ilvl w:val="0"/>
          <w:numId w:val="5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администрирование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доступа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к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информационным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ресурсам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интрасети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Интернет.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663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Аппаратными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средствами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являются:</w:t>
      </w:r>
    </w:p>
    <w:p w:rsidR="00AF1AFF" w:rsidRPr="005243A9" w:rsidRDefault="00C16AC1" w:rsidP="005243A9">
      <w:pPr>
        <w:pStyle w:val="a4"/>
        <w:numPr>
          <w:ilvl w:val="0"/>
          <w:numId w:val="4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применение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аппаратных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средств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маршрутизации;</w:t>
      </w:r>
    </w:p>
    <w:p w:rsidR="005243A9" w:rsidRDefault="00C16AC1" w:rsidP="005243A9">
      <w:pPr>
        <w:pStyle w:val="a4"/>
        <w:numPr>
          <w:ilvl w:val="0"/>
          <w:numId w:val="4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применение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устройств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бесперебойного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питания;</w:t>
      </w:r>
    </w:p>
    <w:p w:rsidR="00AF1AFF" w:rsidRPr="005243A9" w:rsidRDefault="00C16AC1" w:rsidP="005243A9">
      <w:pPr>
        <w:pStyle w:val="a4"/>
        <w:numPr>
          <w:ilvl w:val="0"/>
          <w:numId w:val="4"/>
        </w:numPr>
        <w:tabs>
          <w:tab w:val="num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применение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резервного</w:t>
      </w:r>
      <w:r w:rsidRPr="005243A9">
        <w:rPr>
          <w:spacing w:val="-6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копирования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создание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копий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информационных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ресурсов;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В</w:t>
      </w:r>
      <w:r w:rsidRPr="005243A9">
        <w:rPr>
          <w:spacing w:val="27"/>
          <w:sz w:val="28"/>
          <w:szCs w:val="28"/>
        </w:rPr>
        <w:t xml:space="preserve"> </w:t>
      </w:r>
      <w:r w:rsidRPr="005243A9">
        <w:rPr>
          <w:sz w:val="28"/>
          <w:szCs w:val="28"/>
        </w:rPr>
        <w:t>целях</w:t>
      </w:r>
      <w:r w:rsidRPr="005243A9">
        <w:rPr>
          <w:spacing w:val="3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</w:t>
      </w:r>
      <w:r w:rsidRPr="005243A9">
        <w:rPr>
          <w:spacing w:val="30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безопасной</w:t>
      </w:r>
      <w:r w:rsidRPr="005243A9">
        <w:rPr>
          <w:spacing w:val="30"/>
          <w:sz w:val="28"/>
          <w:szCs w:val="28"/>
        </w:rPr>
        <w:t xml:space="preserve"> </w:t>
      </w:r>
      <w:r w:rsidRPr="005243A9">
        <w:rPr>
          <w:sz w:val="28"/>
          <w:szCs w:val="28"/>
        </w:rPr>
        <w:t>эксплуатации</w:t>
      </w:r>
      <w:r w:rsidRPr="005243A9">
        <w:rPr>
          <w:spacing w:val="29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29"/>
          <w:sz w:val="28"/>
          <w:szCs w:val="28"/>
        </w:rPr>
        <w:t xml:space="preserve"> </w:t>
      </w:r>
      <w:r w:rsidRPr="005243A9">
        <w:rPr>
          <w:sz w:val="28"/>
          <w:szCs w:val="28"/>
        </w:rPr>
        <w:t>всем</w:t>
      </w:r>
      <w:r w:rsidRPr="005243A9">
        <w:rPr>
          <w:spacing w:val="28"/>
          <w:sz w:val="28"/>
          <w:szCs w:val="28"/>
        </w:rPr>
        <w:t xml:space="preserve"> </w:t>
      </w:r>
      <w:r w:rsidRPr="005243A9">
        <w:rPr>
          <w:sz w:val="28"/>
          <w:szCs w:val="28"/>
        </w:rPr>
        <w:t>категориям</w:t>
      </w:r>
      <w:r w:rsidRPr="005243A9">
        <w:rPr>
          <w:spacing w:val="29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пользователей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получения соответствующего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разрешения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запрещается:</w:t>
      </w:r>
    </w:p>
    <w:p w:rsidR="00AF1AFF" w:rsidRPr="005243A9" w:rsidRDefault="00C16AC1" w:rsidP="005243A9">
      <w:pPr>
        <w:pStyle w:val="a4"/>
        <w:numPr>
          <w:ilvl w:val="0"/>
          <w:numId w:val="3"/>
        </w:numPr>
        <w:tabs>
          <w:tab w:val="left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размещение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информационных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ресурсов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в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Интернет;</w:t>
      </w:r>
    </w:p>
    <w:p w:rsidR="00AF1AFF" w:rsidRPr="005243A9" w:rsidRDefault="00C16AC1" w:rsidP="005243A9">
      <w:pPr>
        <w:pStyle w:val="a4"/>
        <w:numPr>
          <w:ilvl w:val="0"/>
          <w:numId w:val="3"/>
        </w:numPr>
        <w:tabs>
          <w:tab w:val="left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использование,</w:t>
      </w:r>
      <w:r w:rsidRPr="005243A9">
        <w:rPr>
          <w:spacing w:val="2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копирование</w:t>
      </w:r>
      <w:r w:rsidRPr="005243A9">
        <w:rPr>
          <w:spacing w:val="2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6"/>
          <w:sz w:val="28"/>
          <w:szCs w:val="28"/>
        </w:rPr>
        <w:t xml:space="preserve"> </w:t>
      </w:r>
      <w:r w:rsidRPr="005243A9">
        <w:rPr>
          <w:sz w:val="28"/>
          <w:szCs w:val="28"/>
        </w:rPr>
        <w:t>удаление</w:t>
      </w:r>
      <w:r w:rsidRPr="005243A9">
        <w:rPr>
          <w:spacing w:val="4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информационных</w:t>
      </w:r>
      <w:r w:rsidRPr="005243A9">
        <w:rPr>
          <w:spacing w:val="5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ресурсов</w:t>
      </w:r>
      <w:r w:rsidRPr="005243A9">
        <w:rPr>
          <w:spacing w:val="2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4"/>
          <w:sz w:val="28"/>
          <w:szCs w:val="28"/>
        </w:rPr>
        <w:t xml:space="preserve"> </w:t>
      </w:r>
      <w:r w:rsidRPr="005243A9">
        <w:rPr>
          <w:sz w:val="28"/>
          <w:szCs w:val="28"/>
        </w:rPr>
        <w:t>их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компонентов;</w:t>
      </w:r>
    </w:p>
    <w:p w:rsidR="00AF1AFF" w:rsidRPr="005243A9" w:rsidRDefault="00C16AC1" w:rsidP="005243A9">
      <w:pPr>
        <w:pStyle w:val="a4"/>
        <w:numPr>
          <w:ilvl w:val="0"/>
          <w:numId w:val="3"/>
        </w:numPr>
        <w:tabs>
          <w:tab w:val="left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обновление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изменение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версии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программного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обеспечения;</w:t>
      </w:r>
    </w:p>
    <w:p w:rsidR="00AF1AFF" w:rsidRPr="005243A9" w:rsidRDefault="00C16AC1" w:rsidP="005243A9">
      <w:pPr>
        <w:pStyle w:val="a4"/>
        <w:numPr>
          <w:ilvl w:val="0"/>
          <w:numId w:val="3"/>
        </w:numPr>
        <w:tabs>
          <w:tab w:val="left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изменение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имен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паролей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для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доступа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к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сетевым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ресурсам;</w:t>
      </w:r>
    </w:p>
    <w:p w:rsidR="00AF1AFF" w:rsidRPr="005243A9" w:rsidRDefault="00C16AC1" w:rsidP="005243A9">
      <w:pPr>
        <w:pStyle w:val="a4"/>
        <w:numPr>
          <w:ilvl w:val="0"/>
          <w:numId w:val="3"/>
        </w:numPr>
        <w:tabs>
          <w:tab w:val="left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изменение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системных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настроек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компьютеров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серверов;</w:t>
      </w:r>
    </w:p>
    <w:p w:rsidR="00AF1AFF" w:rsidRPr="005243A9" w:rsidRDefault="00C16AC1" w:rsidP="005243A9">
      <w:pPr>
        <w:pStyle w:val="a4"/>
        <w:numPr>
          <w:ilvl w:val="0"/>
          <w:numId w:val="3"/>
        </w:numPr>
        <w:tabs>
          <w:tab w:val="left" w:pos="0"/>
        </w:tabs>
        <w:ind w:left="0" w:right="45" w:firstLine="284"/>
        <w:jc w:val="left"/>
        <w:rPr>
          <w:sz w:val="28"/>
          <w:szCs w:val="28"/>
        </w:rPr>
      </w:pPr>
      <w:r w:rsidRPr="005243A9">
        <w:rPr>
          <w:sz w:val="28"/>
          <w:szCs w:val="28"/>
        </w:rPr>
        <w:t>изменение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политик</w:t>
      </w:r>
      <w:r w:rsidRPr="005243A9">
        <w:rPr>
          <w:spacing w:val="-4"/>
          <w:sz w:val="28"/>
          <w:szCs w:val="28"/>
        </w:rPr>
        <w:t xml:space="preserve"> </w:t>
      </w:r>
      <w:r w:rsidRPr="005243A9">
        <w:rPr>
          <w:sz w:val="28"/>
          <w:szCs w:val="28"/>
        </w:rPr>
        <w:t>безопасности.</w:t>
      </w:r>
    </w:p>
    <w:p w:rsidR="00AF1AFF" w:rsidRPr="005243A9" w:rsidRDefault="00C16AC1" w:rsidP="005243A9">
      <w:pPr>
        <w:pStyle w:val="Heading1"/>
        <w:numPr>
          <w:ilvl w:val="0"/>
          <w:numId w:val="13"/>
        </w:numPr>
        <w:tabs>
          <w:tab w:val="left" w:pos="0"/>
        </w:tabs>
        <w:ind w:left="0" w:right="45" w:firstLine="284"/>
        <w:jc w:val="both"/>
        <w:rPr>
          <w:sz w:val="28"/>
          <w:szCs w:val="28"/>
        </w:rPr>
      </w:pPr>
      <w:r w:rsidRPr="005243A9">
        <w:rPr>
          <w:sz w:val="28"/>
          <w:szCs w:val="28"/>
        </w:rPr>
        <w:t>Ответственность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пользователей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информационно-образовательной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среды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образовательного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Ответственность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пользователей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за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совершение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противоправных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деяний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наступает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соответствии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с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административным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2"/>
          <w:sz w:val="28"/>
          <w:szCs w:val="28"/>
        </w:rPr>
        <w:t xml:space="preserve"> </w:t>
      </w:r>
      <w:r w:rsidRPr="005243A9">
        <w:rPr>
          <w:sz w:val="28"/>
          <w:szCs w:val="28"/>
        </w:rPr>
        <w:t>уголовным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кодексом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РФ.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674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Возмещение вреда, причиненного имущественным и смежным правам, совершенное с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использованием компонентов ИОС   наступает в соответствии с гражданским кодексом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РФ.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706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Дисциплинарная и материальная ответственность пользователей ИОС – работников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образовательного учреждения, наступает в соответствии с трудовым кодексом, Законом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Российской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Федерации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«Об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образовании»,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Типовым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положением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коллективным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договором,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правилами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внутреннего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трудового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распорядка,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Уставом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образовательного</w:t>
      </w:r>
      <w:r w:rsidRPr="005243A9">
        <w:rPr>
          <w:spacing w:val="2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и настоящим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Положением.</w:t>
      </w:r>
    </w:p>
    <w:p w:rsidR="00AF1AFF" w:rsidRPr="005243A9" w:rsidRDefault="00C16AC1" w:rsidP="005243A9">
      <w:pPr>
        <w:pStyle w:val="a4"/>
        <w:numPr>
          <w:ilvl w:val="0"/>
          <w:numId w:val="2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Основаниями для привлечения пользователей ИОС – работников образовательного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 к дисциплинарной ответственности являются нарушения эксплуатации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компонентов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правил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внутреннего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трудового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распорядка,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должностных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обязанностей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 настоящего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Положения.</w:t>
      </w:r>
    </w:p>
    <w:p w:rsidR="00AF1AFF" w:rsidRPr="005243A9" w:rsidRDefault="00C16AC1" w:rsidP="005243A9">
      <w:pPr>
        <w:pStyle w:val="a4"/>
        <w:numPr>
          <w:ilvl w:val="0"/>
          <w:numId w:val="2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Основаниями для привлечения пользователей ИОС – работников образовательного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материальной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ответственности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является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причинение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вреда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программным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техническим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компонентам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 ОУ.</w:t>
      </w:r>
    </w:p>
    <w:p w:rsidR="00AF1AFF" w:rsidRPr="005243A9" w:rsidRDefault="00C16AC1" w:rsidP="005243A9">
      <w:pPr>
        <w:pStyle w:val="a4"/>
        <w:numPr>
          <w:ilvl w:val="1"/>
          <w:numId w:val="13"/>
        </w:numPr>
        <w:tabs>
          <w:tab w:val="clear" w:pos="360"/>
          <w:tab w:val="left" w:pos="0"/>
          <w:tab w:val="left" w:pos="706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>Дисциплинарная ответственность пользователей ИОС – учащихся образовательного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наступает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соответствии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Законом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Российской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Федерации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«Об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образовании»,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Типовым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положением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учреждении,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Уставом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учреждения,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Правилами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внутреннего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распорядка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для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учащихся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настоящим</w:t>
      </w:r>
      <w:r w:rsidRPr="005243A9">
        <w:rPr>
          <w:spacing w:val="-2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Положением.</w:t>
      </w:r>
    </w:p>
    <w:p w:rsidR="00AF1AFF" w:rsidRPr="005243A9" w:rsidRDefault="00C16AC1" w:rsidP="005243A9">
      <w:pPr>
        <w:pStyle w:val="a4"/>
        <w:numPr>
          <w:ilvl w:val="0"/>
          <w:numId w:val="1"/>
        </w:numPr>
        <w:tabs>
          <w:tab w:val="left" w:pos="0"/>
        </w:tabs>
        <w:ind w:left="0" w:right="45" w:firstLine="284"/>
        <w:rPr>
          <w:sz w:val="28"/>
          <w:szCs w:val="28"/>
        </w:rPr>
      </w:pPr>
      <w:r w:rsidRPr="005243A9">
        <w:rPr>
          <w:sz w:val="28"/>
          <w:szCs w:val="28"/>
        </w:rPr>
        <w:t xml:space="preserve">Основаниями для привлечения пользователей ИОС образовательной </w:t>
      </w:r>
      <w:r w:rsidRPr="005243A9">
        <w:rPr>
          <w:sz w:val="28"/>
          <w:szCs w:val="28"/>
        </w:rPr>
        <w:lastRenderedPageBreak/>
        <w:t>организации –</w:t>
      </w:r>
      <w:r w:rsidRPr="005243A9">
        <w:rPr>
          <w:spacing w:val="-57"/>
          <w:sz w:val="28"/>
          <w:szCs w:val="28"/>
        </w:rPr>
        <w:t xml:space="preserve"> </w:t>
      </w:r>
      <w:r w:rsidRPr="005243A9">
        <w:rPr>
          <w:sz w:val="28"/>
          <w:szCs w:val="28"/>
        </w:rPr>
        <w:t>учащихся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образовательном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учреждении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дисциплинарной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ответственности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являются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нарушения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работоспособности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объектов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повреждение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или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несанкционированное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использование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информационных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внутренних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внешних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ресурсов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ИОС,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создание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(или)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размещение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информационных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ресурсов,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противоречащих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общечеловеческим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ценностям,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призывающих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к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насилию,</w:t>
      </w:r>
      <w:r w:rsidRPr="005243A9">
        <w:rPr>
          <w:spacing w:val="1"/>
          <w:sz w:val="28"/>
          <w:szCs w:val="28"/>
        </w:rPr>
        <w:t xml:space="preserve"> </w:t>
      </w:r>
      <w:r w:rsidRPr="005243A9">
        <w:rPr>
          <w:sz w:val="28"/>
          <w:szCs w:val="28"/>
        </w:rPr>
        <w:t>национализму,</w:t>
      </w:r>
      <w:r w:rsidRPr="005243A9">
        <w:rPr>
          <w:spacing w:val="-1"/>
          <w:sz w:val="28"/>
          <w:szCs w:val="28"/>
        </w:rPr>
        <w:t xml:space="preserve"> </w:t>
      </w:r>
      <w:r w:rsidRPr="005243A9">
        <w:rPr>
          <w:sz w:val="28"/>
          <w:szCs w:val="28"/>
        </w:rPr>
        <w:t>расизму</w:t>
      </w:r>
      <w:r w:rsidRPr="005243A9">
        <w:rPr>
          <w:spacing w:val="-3"/>
          <w:sz w:val="28"/>
          <w:szCs w:val="28"/>
        </w:rPr>
        <w:t xml:space="preserve"> </w:t>
      </w:r>
      <w:r w:rsidRPr="005243A9">
        <w:rPr>
          <w:sz w:val="28"/>
          <w:szCs w:val="28"/>
        </w:rPr>
        <w:t>и аморальному</w:t>
      </w:r>
      <w:r w:rsidRPr="005243A9">
        <w:rPr>
          <w:spacing w:val="-5"/>
          <w:sz w:val="28"/>
          <w:szCs w:val="28"/>
        </w:rPr>
        <w:t xml:space="preserve"> </w:t>
      </w:r>
      <w:r w:rsidRPr="005243A9">
        <w:rPr>
          <w:sz w:val="28"/>
          <w:szCs w:val="28"/>
        </w:rPr>
        <w:t>поведению.</w:t>
      </w:r>
    </w:p>
    <w:sectPr w:rsidR="00AF1AFF" w:rsidRPr="005243A9" w:rsidSect="00AF1AFF">
      <w:pgSz w:w="11910" w:h="16840"/>
      <w:pgMar w:top="1040" w:right="400" w:bottom="1200" w:left="14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D0" w:rsidRDefault="000E0BD0" w:rsidP="00AF1AFF">
      <w:r>
        <w:separator/>
      </w:r>
    </w:p>
  </w:endnote>
  <w:endnote w:type="continuationSeparator" w:id="1">
    <w:p w:rsidR="000E0BD0" w:rsidRDefault="000E0BD0" w:rsidP="00AF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FF" w:rsidRDefault="005D0F17">
    <w:pPr>
      <w:pStyle w:val="a3"/>
      <w:spacing w:line="14" w:lineRule="auto"/>
      <w:rPr>
        <w:sz w:val="20"/>
      </w:rPr>
    </w:pPr>
    <w:r w:rsidRPr="005D0F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AF1AFF" w:rsidRDefault="005D0F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16A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43A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D0" w:rsidRDefault="000E0BD0" w:rsidP="00AF1AFF">
      <w:r>
        <w:separator/>
      </w:r>
    </w:p>
  </w:footnote>
  <w:footnote w:type="continuationSeparator" w:id="1">
    <w:p w:rsidR="000E0BD0" w:rsidRDefault="000E0BD0" w:rsidP="00AF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892"/>
    <w:multiLevelType w:val="hybridMultilevel"/>
    <w:tmpl w:val="42729C54"/>
    <w:lvl w:ilvl="0" w:tplc="F06E3A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2F6D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455C470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6E88EEC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4DD8E8F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056A176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4AE0E51C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1EC61CA8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A920A3D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>
    <w:nsid w:val="0D5C2835"/>
    <w:multiLevelType w:val="hybridMultilevel"/>
    <w:tmpl w:val="31F4A4CE"/>
    <w:lvl w:ilvl="0" w:tplc="25B2659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C8BDC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C678679A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EE6A028E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7C6C9D1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6DA30F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216F40A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D1D69EDE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2DA0A7F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">
    <w:nsid w:val="0E046EA2"/>
    <w:multiLevelType w:val="hybridMultilevel"/>
    <w:tmpl w:val="EDE4FF7E"/>
    <w:lvl w:ilvl="0" w:tplc="4A482708">
      <w:start w:val="1"/>
      <w:numFmt w:val="decimal"/>
      <w:lvlText w:val="%1."/>
      <w:lvlJc w:val="left"/>
      <w:pPr>
        <w:ind w:left="10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966CEF2">
      <w:numFmt w:val="none"/>
      <w:lvlText w:val=""/>
      <w:lvlJc w:val="left"/>
      <w:pPr>
        <w:tabs>
          <w:tab w:val="num" w:pos="360"/>
        </w:tabs>
      </w:pPr>
    </w:lvl>
    <w:lvl w:ilvl="2" w:tplc="CB04E636">
      <w:numFmt w:val="none"/>
      <w:lvlText w:val=""/>
      <w:lvlJc w:val="left"/>
      <w:pPr>
        <w:tabs>
          <w:tab w:val="num" w:pos="360"/>
        </w:tabs>
      </w:pPr>
    </w:lvl>
    <w:lvl w:ilvl="3" w:tplc="4AA034CA">
      <w:numFmt w:val="bullet"/>
      <w:lvlText w:val="•"/>
      <w:lvlJc w:val="left"/>
      <w:pPr>
        <w:ind w:left="1120" w:hanging="502"/>
      </w:pPr>
      <w:rPr>
        <w:rFonts w:hint="default"/>
        <w:lang w:val="ru-RU" w:eastAsia="en-US" w:bidi="ar-SA"/>
      </w:rPr>
    </w:lvl>
    <w:lvl w:ilvl="4" w:tplc="713C86BA">
      <w:numFmt w:val="bullet"/>
      <w:lvlText w:val="•"/>
      <w:lvlJc w:val="left"/>
      <w:pPr>
        <w:ind w:left="2403" w:hanging="502"/>
      </w:pPr>
      <w:rPr>
        <w:rFonts w:hint="default"/>
        <w:lang w:val="ru-RU" w:eastAsia="en-US" w:bidi="ar-SA"/>
      </w:rPr>
    </w:lvl>
    <w:lvl w:ilvl="5" w:tplc="F9CCBF8E">
      <w:numFmt w:val="bullet"/>
      <w:lvlText w:val="•"/>
      <w:lvlJc w:val="left"/>
      <w:pPr>
        <w:ind w:left="3687" w:hanging="502"/>
      </w:pPr>
      <w:rPr>
        <w:rFonts w:hint="default"/>
        <w:lang w:val="ru-RU" w:eastAsia="en-US" w:bidi="ar-SA"/>
      </w:rPr>
    </w:lvl>
    <w:lvl w:ilvl="6" w:tplc="22AC865E">
      <w:numFmt w:val="bullet"/>
      <w:lvlText w:val="•"/>
      <w:lvlJc w:val="left"/>
      <w:pPr>
        <w:ind w:left="4971" w:hanging="502"/>
      </w:pPr>
      <w:rPr>
        <w:rFonts w:hint="default"/>
        <w:lang w:val="ru-RU" w:eastAsia="en-US" w:bidi="ar-SA"/>
      </w:rPr>
    </w:lvl>
    <w:lvl w:ilvl="7" w:tplc="5C8E506A">
      <w:numFmt w:val="bullet"/>
      <w:lvlText w:val="•"/>
      <w:lvlJc w:val="left"/>
      <w:pPr>
        <w:ind w:left="6255" w:hanging="502"/>
      </w:pPr>
      <w:rPr>
        <w:rFonts w:hint="default"/>
        <w:lang w:val="ru-RU" w:eastAsia="en-US" w:bidi="ar-SA"/>
      </w:rPr>
    </w:lvl>
    <w:lvl w:ilvl="8" w:tplc="43AEDB1A">
      <w:numFmt w:val="bullet"/>
      <w:lvlText w:val="•"/>
      <w:lvlJc w:val="left"/>
      <w:pPr>
        <w:ind w:left="7538" w:hanging="502"/>
      </w:pPr>
      <w:rPr>
        <w:rFonts w:hint="default"/>
        <w:lang w:val="ru-RU" w:eastAsia="en-US" w:bidi="ar-SA"/>
      </w:rPr>
    </w:lvl>
  </w:abstractNum>
  <w:abstractNum w:abstractNumId="3">
    <w:nsid w:val="15867AC3"/>
    <w:multiLevelType w:val="hybridMultilevel"/>
    <w:tmpl w:val="D5D02640"/>
    <w:lvl w:ilvl="0" w:tplc="CA5E117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CA7A4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6AF84CB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9092AEE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D3022F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07E105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E62AB28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BE4E6948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63BA66F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4">
    <w:nsid w:val="1AF568ED"/>
    <w:multiLevelType w:val="hybridMultilevel"/>
    <w:tmpl w:val="4F0E65A6"/>
    <w:lvl w:ilvl="0" w:tplc="1D72239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4E6E3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67B4CBA0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51B291F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116C52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AF6601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C1DA80FE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FEA6E63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D578F63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5">
    <w:nsid w:val="1BFF482D"/>
    <w:multiLevelType w:val="hybridMultilevel"/>
    <w:tmpl w:val="2E3AF638"/>
    <w:lvl w:ilvl="0" w:tplc="7B8AE16A">
      <w:start w:val="6"/>
      <w:numFmt w:val="decimal"/>
      <w:lvlText w:val="%1"/>
      <w:lvlJc w:val="left"/>
      <w:pPr>
        <w:ind w:left="302" w:hanging="612"/>
      </w:pPr>
      <w:rPr>
        <w:rFonts w:hint="default"/>
        <w:lang w:val="ru-RU" w:eastAsia="en-US" w:bidi="ar-SA"/>
      </w:rPr>
    </w:lvl>
    <w:lvl w:ilvl="1" w:tplc="4ACE3F26">
      <w:numFmt w:val="none"/>
      <w:lvlText w:val=""/>
      <w:lvlJc w:val="left"/>
      <w:pPr>
        <w:tabs>
          <w:tab w:val="num" w:pos="360"/>
        </w:tabs>
      </w:pPr>
    </w:lvl>
    <w:lvl w:ilvl="2" w:tplc="146CAFCE">
      <w:numFmt w:val="none"/>
      <w:lvlText w:val=""/>
      <w:lvlJc w:val="left"/>
      <w:pPr>
        <w:tabs>
          <w:tab w:val="num" w:pos="360"/>
        </w:tabs>
      </w:pPr>
    </w:lvl>
    <w:lvl w:ilvl="3" w:tplc="F2D682B0">
      <w:numFmt w:val="bullet"/>
      <w:lvlText w:val="•"/>
      <w:lvlJc w:val="left"/>
      <w:pPr>
        <w:ind w:left="3241" w:hanging="615"/>
      </w:pPr>
      <w:rPr>
        <w:rFonts w:hint="default"/>
        <w:lang w:val="ru-RU" w:eastAsia="en-US" w:bidi="ar-SA"/>
      </w:rPr>
    </w:lvl>
    <w:lvl w:ilvl="4" w:tplc="FA6455D0">
      <w:numFmt w:val="bullet"/>
      <w:lvlText w:val="•"/>
      <w:lvlJc w:val="left"/>
      <w:pPr>
        <w:ind w:left="4222" w:hanging="615"/>
      </w:pPr>
      <w:rPr>
        <w:rFonts w:hint="default"/>
        <w:lang w:val="ru-RU" w:eastAsia="en-US" w:bidi="ar-SA"/>
      </w:rPr>
    </w:lvl>
    <w:lvl w:ilvl="5" w:tplc="75689236">
      <w:numFmt w:val="bullet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 w:tplc="8E76EFDE">
      <w:numFmt w:val="bullet"/>
      <w:lvlText w:val="•"/>
      <w:lvlJc w:val="left"/>
      <w:pPr>
        <w:ind w:left="6183" w:hanging="615"/>
      </w:pPr>
      <w:rPr>
        <w:rFonts w:hint="default"/>
        <w:lang w:val="ru-RU" w:eastAsia="en-US" w:bidi="ar-SA"/>
      </w:rPr>
    </w:lvl>
    <w:lvl w:ilvl="7" w:tplc="CEEE045A">
      <w:numFmt w:val="bullet"/>
      <w:lvlText w:val="•"/>
      <w:lvlJc w:val="left"/>
      <w:pPr>
        <w:ind w:left="7164" w:hanging="615"/>
      </w:pPr>
      <w:rPr>
        <w:rFonts w:hint="default"/>
        <w:lang w:val="ru-RU" w:eastAsia="en-US" w:bidi="ar-SA"/>
      </w:rPr>
    </w:lvl>
    <w:lvl w:ilvl="8" w:tplc="29260C2A">
      <w:numFmt w:val="bullet"/>
      <w:lvlText w:val="•"/>
      <w:lvlJc w:val="left"/>
      <w:pPr>
        <w:ind w:left="8145" w:hanging="615"/>
      </w:pPr>
      <w:rPr>
        <w:rFonts w:hint="default"/>
        <w:lang w:val="ru-RU" w:eastAsia="en-US" w:bidi="ar-SA"/>
      </w:rPr>
    </w:lvl>
  </w:abstractNum>
  <w:abstractNum w:abstractNumId="6">
    <w:nsid w:val="22DF0D44"/>
    <w:multiLevelType w:val="hybridMultilevel"/>
    <w:tmpl w:val="39305BA2"/>
    <w:lvl w:ilvl="0" w:tplc="B79C4AB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8CA15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509E3D76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4DD08EC0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CA08358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98EEF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872D970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52F6FEA2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22208B6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7">
    <w:nsid w:val="2861500B"/>
    <w:multiLevelType w:val="hybridMultilevel"/>
    <w:tmpl w:val="092EA39A"/>
    <w:lvl w:ilvl="0" w:tplc="E70C4BF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42453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E2882D02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E96A15B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B3BE079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A4C98A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F60121C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231C48C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F5822284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8">
    <w:nsid w:val="321059A2"/>
    <w:multiLevelType w:val="hybridMultilevel"/>
    <w:tmpl w:val="E4007C2C"/>
    <w:lvl w:ilvl="0" w:tplc="4A5E512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667F2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BCEADC4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4B740A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8FA793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66BCA10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A5A1B82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C42C9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8DDA5A06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">
    <w:nsid w:val="36B90413"/>
    <w:multiLevelType w:val="hybridMultilevel"/>
    <w:tmpl w:val="F906080E"/>
    <w:lvl w:ilvl="0" w:tplc="4C7C9CF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0C73B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121CFC9A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28525DE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E78C82D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384C33C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758BAEE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C61EE5DE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FF445B84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0">
    <w:nsid w:val="3B305A86"/>
    <w:multiLevelType w:val="hybridMultilevel"/>
    <w:tmpl w:val="08F60FEC"/>
    <w:lvl w:ilvl="0" w:tplc="32D222A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A8CEC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29D2D13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E56E40C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A112D43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BAE0A4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CC880352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B9EC49D6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21120C4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1">
    <w:nsid w:val="51683A46"/>
    <w:multiLevelType w:val="hybridMultilevel"/>
    <w:tmpl w:val="823CE0C6"/>
    <w:lvl w:ilvl="0" w:tplc="85FC7E5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4EC40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EE9C807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F702D0B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4D8E8D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F8E950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5BADFC8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9A4C0472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4449B0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2">
    <w:nsid w:val="72516CBE"/>
    <w:multiLevelType w:val="hybridMultilevel"/>
    <w:tmpl w:val="F39EA2C6"/>
    <w:lvl w:ilvl="0" w:tplc="32AC6974">
      <w:start w:val="4"/>
      <w:numFmt w:val="decimal"/>
      <w:lvlText w:val="%1"/>
      <w:lvlJc w:val="left"/>
      <w:pPr>
        <w:ind w:left="1065" w:hanging="420"/>
      </w:pPr>
      <w:rPr>
        <w:rFonts w:hint="default"/>
        <w:lang w:val="ru-RU" w:eastAsia="en-US" w:bidi="ar-SA"/>
      </w:rPr>
    </w:lvl>
    <w:lvl w:ilvl="1" w:tplc="EE9EE620">
      <w:numFmt w:val="none"/>
      <w:lvlText w:val=""/>
      <w:lvlJc w:val="left"/>
      <w:pPr>
        <w:tabs>
          <w:tab w:val="num" w:pos="360"/>
        </w:tabs>
      </w:pPr>
    </w:lvl>
    <w:lvl w:ilvl="2" w:tplc="FBD0E82A">
      <w:numFmt w:val="none"/>
      <w:lvlText w:val=""/>
      <w:lvlJc w:val="left"/>
      <w:pPr>
        <w:tabs>
          <w:tab w:val="num" w:pos="360"/>
        </w:tabs>
      </w:pPr>
    </w:lvl>
    <w:lvl w:ilvl="3" w:tplc="3C666822">
      <w:numFmt w:val="bullet"/>
      <w:lvlText w:val="•"/>
      <w:lvlJc w:val="left"/>
      <w:pPr>
        <w:ind w:left="1740" w:hanging="720"/>
      </w:pPr>
      <w:rPr>
        <w:rFonts w:hint="default"/>
        <w:lang w:val="ru-RU" w:eastAsia="en-US" w:bidi="ar-SA"/>
      </w:rPr>
    </w:lvl>
    <w:lvl w:ilvl="4" w:tplc="4AA2BCB8">
      <w:numFmt w:val="bullet"/>
      <w:lvlText w:val="•"/>
      <w:lvlJc w:val="left"/>
      <w:pPr>
        <w:ind w:left="2935" w:hanging="720"/>
      </w:pPr>
      <w:rPr>
        <w:rFonts w:hint="default"/>
        <w:lang w:val="ru-RU" w:eastAsia="en-US" w:bidi="ar-SA"/>
      </w:rPr>
    </w:lvl>
    <w:lvl w:ilvl="5" w:tplc="97CC1816">
      <w:numFmt w:val="bullet"/>
      <w:lvlText w:val="•"/>
      <w:lvlJc w:val="left"/>
      <w:pPr>
        <w:ind w:left="4130" w:hanging="720"/>
      </w:pPr>
      <w:rPr>
        <w:rFonts w:hint="default"/>
        <w:lang w:val="ru-RU" w:eastAsia="en-US" w:bidi="ar-SA"/>
      </w:rPr>
    </w:lvl>
    <w:lvl w:ilvl="6" w:tplc="469C26A2">
      <w:numFmt w:val="bullet"/>
      <w:lvlText w:val="•"/>
      <w:lvlJc w:val="left"/>
      <w:pPr>
        <w:ind w:left="5325" w:hanging="720"/>
      </w:pPr>
      <w:rPr>
        <w:rFonts w:hint="default"/>
        <w:lang w:val="ru-RU" w:eastAsia="en-US" w:bidi="ar-SA"/>
      </w:rPr>
    </w:lvl>
    <w:lvl w:ilvl="7" w:tplc="6C103078">
      <w:numFmt w:val="bullet"/>
      <w:lvlText w:val="•"/>
      <w:lvlJc w:val="left"/>
      <w:pPr>
        <w:ind w:left="6520" w:hanging="720"/>
      </w:pPr>
      <w:rPr>
        <w:rFonts w:hint="default"/>
        <w:lang w:val="ru-RU" w:eastAsia="en-US" w:bidi="ar-SA"/>
      </w:rPr>
    </w:lvl>
    <w:lvl w:ilvl="8" w:tplc="B32666D4">
      <w:numFmt w:val="bullet"/>
      <w:lvlText w:val="•"/>
      <w:lvlJc w:val="left"/>
      <w:pPr>
        <w:ind w:left="771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1AFF"/>
    <w:rsid w:val="000E0BD0"/>
    <w:rsid w:val="004E37E6"/>
    <w:rsid w:val="004F193C"/>
    <w:rsid w:val="005243A9"/>
    <w:rsid w:val="005D0F17"/>
    <w:rsid w:val="00A445EC"/>
    <w:rsid w:val="00AF1AFF"/>
    <w:rsid w:val="00B429A9"/>
    <w:rsid w:val="00C1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A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1AF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1AFF"/>
    <w:pPr>
      <w:ind w:left="302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1AFF"/>
    <w:pPr>
      <w:ind w:left="10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F1AFF"/>
    <w:pPr>
      <w:ind w:left="200"/>
    </w:pPr>
  </w:style>
  <w:style w:type="character" w:styleId="a5">
    <w:name w:val="Hyperlink"/>
    <w:basedOn w:val="a0"/>
    <w:uiPriority w:val="99"/>
    <w:semiHidden/>
    <w:unhideWhenUsed/>
    <w:rsid w:val="00A44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rsdni5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информационно-образовательной среде Государственного бюджетного общеобразовательного учреждения средняя общеобразовательная школа № 322 Фрунзенского района Санкт-Петербурга</vt:lpstr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информационно-образовательной среде Государственного бюджетного общеобразовательного учреждения средняя общеобразовательная школа № 322 Фрунзенского района Санкт-Петербурга</dc:title>
  <dc:creator>директор</dc:creator>
  <cp:lastModifiedBy>Пользователь</cp:lastModifiedBy>
  <cp:revision>6</cp:revision>
  <dcterms:created xsi:type="dcterms:W3CDTF">2023-09-20T06:29:00Z</dcterms:created>
  <dcterms:modified xsi:type="dcterms:W3CDTF">2023-09-22T13:14:00Z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